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C9" w:rsidRDefault="003B3A62" w:rsidP="003B3A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38149" cy="9188353"/>
            <wp:effectExtent l="19050" t="0" r="0" b="0"/>
            <wp:docPr id="2" name="Рисунок 1" descr="Лицо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о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971" cy="918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A66" w:rsidRPr="001E19C9" w:rsidRDefault="00A83A66" w:rsidP="001E19C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A83A66" w:rsidRDefault="00A83A66" w:rsidP="00A83A66">
      <w:pPr>
        <w:pStyle w:val="Default"/>
        <w:rPr>
          <w:b/>
          <w:bCs/>
          <w:sz w:val="28"/>
          <w:szCs w:val="28"/>
        </w:rPr>
      </w:pPr>
    </w:p>
    <w:p w:rsidR="001E19C9" w:rsidRDefault="001E19C9" w:rsidP="001E19C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записка………………………………………………………. 3</w:t>
      </w:r>
    </w:p>
    <w:p w:rsidR="001E19C9" w:rsidRDefault="001E19C9" w:rsidP="001E19C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учебного предмета ………………</w:t>
      </w:r>
      <w:r w:rsidR="000057D0">
        <w:rPr>
          <w:sz w:val="28"/>
          <w:szCs w:val="28"/>
        </w:rPr>
        <w:t>…...4</w:t>
      </w:r>
    </w:p>
    <w:p w:rsidR="001E19C9" w:rsidRDefault="001E19C9" w:rsidP="001E19C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Содержание  учебного предмета……………………………………</w:t>
      </w:r>
      <w:r w:rsidR="00F13C98">
        <w:rPr>
          <w:sz w:val="28"/>
          <w:szCs w:val="28"/>
        </w:rPr>
        <w:t>...</w:t>
      </w:r>
      <w:r>
        <w:rPr>
          <w:sz w:val="28"/>
          <w:szCs w:val="28"/>
        </w:rPr>
        <w:t>………</w:t>
      </w:r>
      <w:r w:rsidR="000057D0">
        <w:rPr>
          <w:sz w:val="28"/>
          <w:szCs w:val="28"/>
        </w:rPr>
        <w:t>6</w:t>
      </w:r>
    </w:p>
    <w:p w:rsidR="001E19C9" w:rsidRDefault="00F13C98" w:rsidP="001E19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5 кл</w:t>
      </w:r>
      <w:r w:rsidR="000057D0">
        <w:rPr>
          <w:sz w:val="28"/>
          <w:szCs w:val="28"/>
        </w:rPr>
        <w:t>асс ………………………………………………………………………6</w:t>
      </w:r>
    </w:p>
    <w:p w:rsidR="001E19C9" w:rsidRDefault="00F13C98" w:rsidP="001E19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6 кл</w:t>
      </w:r>
      <w:r w:rsidR="000057D0">
        <w:rPr>
          <w:sz w:val="28"/>
          <w:szCs w:val="28"/>
        </w:rPr>
        <w:t>асс ………………………………………………………………………7</w:t>
      </w:r>
      <w:r w:rsidR="001E19C9">
        <w:rPr>
          <w:sz w:val="28"/>
          <w:szCs w:val="28"/>
        </w:rPr>
        <w:t xml:space="preserve"> </w:t>
      </w:r>
    </w:p>
    <w:p w:rsidR="00936C5E" w:rsidRDefault="00F13C98" w:rsidP="001E19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936C5E">
        <w:rPr>
          <w:sz w:val="28"/>
          <w:szCs w:val="28"/>
        </w:rPr>
        <w:t>7 класс ………………………………………………………………</w:t>
      </w:r>
      <w:r w:rsidR="00E07E19">
        <w:rPr>
          <w:sz w:val="28"/>
          <w:szCs w:val="28"/>
        </w:rPr>
        <w:t>..</w:t>
      </w:r>
      <w:r w:rsidR="00936C5E">
        <w:rPr>
          <w:sz w:val="28"/>
          <w:szCs w:val="28"/>
        </w:rPr>
        <w:t>……</w:t>
      </w:r>
      <w:r w:rsidR="000057D0">
        <w:rPr>
          <w:sz w:val="28"/>
          <w:szCs w:val="28"/>
        </w:rPr>
        <w:t>.9</w:t>
      </w:r>
    </w:p>
    <w:p w:rsidR="001E19C9" w:rsidRDefault="00F13C98" w:rsidP="001E19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E07E19">
        <w:rPr>
          <w:sz w:val="28"/>
          <w:szCs w:val="28"/>
        </w:rPr>
        <w:t>8 клас</w:t>
      </w:r>
      <w:r w:rsidR="000057D0">
        <w:rPr>
          <w:sz w:val="28"/>
          <w:szCs w:val="28"/>
        </w:rPr>
        <w:t>с……………………………………………………………………...11</w:t>
      </w:r>
    </w:p>
    <w:p w:rsidR="001E19C9" w:rsidRDefault="00F13C98" w:rsidP="001E19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1E19C9">
        <w:rPr>
          <w:sz w:val="28"/>
          <w:szCs w:val="28"/>
        </w:rPr>
        <w:t xml:space="preserve">9 класс </w:t>
      </w:r>
      <w:r w:rsidR="00E07E19">
        <w:rPr>
          <w:sz w:val="28"/>
          <w:szCs w:val="28"/>
        </w:rPr>
        <w:t>…………………………………………………………………….</w:t>
      </w:r>
      <w:r w:rsidR="00354149">
        <w:rPr>
          <w:sz w:val="28"/>
          <w:szCs w:val="28"/>
        </w:rPr>
        <w:t>.</w:t>
      </w:r>
      <w:r w:rsidR="000057D0">
        <w:rPr>
          <w:sz w:val="28"/>
          <w:szCs w:val="28"/>
        </w:rPr>
        <w:t>13</w:t>
      </w:r>
    </w:p>
    <w:p w:rsidR="00ED784E" w:rsidRDefault="00ED784E" w:rsidP="00ED784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Тематическое  пл</w:t>
      </w:r>
      <w:r w:rsidR="000057D0">
        <w:rPr>
          <w:sz w:val="28"/>
          <w:szCs w:val="28"/>
        </w:rPr>
        <w:t>анирование………………………………………………..16</w:t>
      </w:r>
    </w:p>
    <w:p w:rsidR="00A83A66" w:rsidRPr="00E07E19" w:rsidRDefault="0042432D" w:rsidP="00E07E1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E07E19">
        <w:rPr>
          <w:sz w:val="28"/>
          <w:szCs w:val="28"/>
        </w:rPr>
        <w:t>итература</w:t>
      </w:r>
      <w:r w:rsidR="00E30936">
        <w:rPr>
          <w:sz w:val="28"/>
          <w:szCs w:val="28"/>
        </w:rPr>
        <w:t>…</w:t>
      </w:r>
      <w:r>
        <w:rPr>
          <w:sz w:val="28"/>
          <w:szCs w:val="28"/>
        </w:rPr>
        <w:t>………………...</w:t>
      </w:r>
      <w:r w:rsidR="00E30936">
        <w:rPr>
          <w:sz w:val="28"/>
          <w:szCs w:val="28"/>
        </w:rPr>
        <w:t>……………………………………………</w:t>
      </w:r>
      <w:r w:rsidR="00B53C00">
        <w:rPr>
          <w:sz w:val="28"/>
          <w:szCs w:val="28"/>
        </w:rPr>
        <w:t>..</w:t>
      </w:r>
      <w:r w:rsidR="000057D0">
        <w:rPr>
          <w:sz w:val="28"/>
          <w:szCs w:val="28"/>
        </w:rPr>
        <w:t>...16</w:t>
      </w: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1E19C9" w:rsidRDefault="001E19C9" w:rsidP="001E19C9">
      <w:pPr>
        <w:pStyle w:val="Default"/>
        <w:jc w:val="center"/>
        <w:rPr>
          <w:sz w:val="28"/>
          <w:szCs w:val="28"/>
        </w:rPr>
      </w:pPr>
    </w:p>
    <w:p w:rsidR="00B53C00" w:rsidRDefault="00B53C00" w:rsidP="001E19C9">
      <w:pPr>
        <w:pStyle w:val="Default"/>
        <w:jc w:val="center"/>
        <w:rPr>
          <w:sz w:val="28"/>
          <w:szCs w:val="28"/>
        </w:rPr>
      </w:pPr>
    </w:p>
    <w:p w:rsidR="00B53C00" w:rsidRDefault="00B53C00" w:rsidP="001E19C9">
      <w:pPr>
        <w:pStyle w:val="Default"/>
        <w:jc w:val="center"/>
        <w:rPr>
          <w:sz w:val="28"/>
          <w:szCs w:val="28"/>
        </w:rPr>
      </w:pPr>
    </w:p>
    <w:p w:rsidR="001E19C9" w:rsidRPr="00963015" w:rsidRDefault="001E19C9" w:rsidP="001E19C9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963015">
        <w:rPr>
          <w:b/>
          <w:sz w:val="28"/>
          <w:szCs w:val="28"/>
        </w:rPr>
        <w:lastRenderedPageBreak/>
        <w:t xml:space="preserve">Пояснительная записка </w:t>
      </w:r>
    </w:p>
    <w:p w:rsidR="00241F69" w:rsidRPr="00C139F9" w:rsidRDefault="001E19C9" w:rsidP="000057D0">
      <w:pPr>
        <w:pStyle w:val="Default"/>
        <w:jc w:val="both"/>
        <w:rPr>
          <w:sz w:val="28"/>
          <w:szCs w:val="28"/>
        </w:rPr>
      </w:pPr>
      <w:r w:rsidRPr="00963015">
        <w:rPr>
          <w:b/>
          <w:bCs/>
          <w:sz w:val="28"/>
          <w:szCs w:val="28"/>
        </w:rPr>
        <w:tab/>
      </w:r>
      <w:r w:rsidR="00441BD2" w:rsidRPr="00384948">
        <w:rPr>
          <w:sz w:val="28"/>
          <w:szCs w:val="28"/>
        </w:rPr>
        <w:t xml:space="preserve">Рабочая программа </w:t>
      </w:r>
      <w:r w:rsidR="00441BD2" w:rsidRPr="00384948">
        <w:rPr>
          <w:rFonts w:eastAsia="Calibri"/>
          <w:sz w:val="28"/>
          <w:szCs w:val="28"/>
        </w:rPr>
        <w:t xml:space="preserve"> </w:t>
      </w:r>
      <w:r w:rsidR="00441BD2" w:rsidRPr="00384948">
        <w:rPr>
          <w:rFonts w:eastAsia="Times New Roman"/>
          <w:sz w:val="28"/>
          <w:szCs w:val="28"/>
          <w:lang w:eastAsia="ru-RU"/>
        </w:rPr>
        <w:t xml:space="preserve">учебного предмета </w:t>
      </w:r>
      <w:r w:rsidR="00441BD2">
        <w:rPr>
          <w:rFonts w:eastAsia="Times New Roman"/>
          <w:sz w:val="28"/>
          <w:szCs w:val="28"/>
          <w:lang w:eastAsia="ru-RU"/>
        </w:rPr>
        <w:t xml:space="preserve">«Основы духовно-нравственной культуры народов России»  по ФГОС основного </w:t>
      </w:r>
      <w:r w:rsidR="00441BD2" w:rsidRPr="00384948">
        <w:rPr>
          <w:rFonts w:eastAsia="Times New Roman"/>
          <w:sz w:val="28"/>
          <w:szCs w:val="28"/>
          <w:lang w:eastAsia="ru-RU"/>
        </w:rPr>
        <w:t xml:space="preserve">  общего образования разработана  для </w:t>
      </w:r>
      <w:r w:rsidR="00441BD2">
        <w:rPr>
          <w:rFonts w:eastAsia="Times New Roman"/>
          <w:sz w:val="28"/>
          <w:szCs w:val="28"/>
          <w:lang w:eastAsia="ru-RU"/>
        </w:rPr>
        <w:t xml:space="preserve"> 5-9 </w:t>
      </w:r>
      <w:r w:rsidR="00441BD2" w:rsidRPr="00384948">
        <w:rPr>
          <w:rFonts w:eastAsia="Times New Roman"/>
          <w:sz w:val="28"/>
          <w:szCs w:val="28"/>
          <w:lang w:eastAsia="ru-RU"/>
        </w:rPr>
        <w:t>классов  на основе Федерального закона от 29 декабря 2012 г. №273</w:t>
      </w:r>
      <w:r w:rsidR="00441BD2" w:rsidRPr="00384948">
        <w:rPr>
          <w:rFonts w:eastAsia="Times New Roman"/>
          <w:sz w:val="28"/>
          <w:szCs w:val="28"/>
          <w:lang w:eastAsia="ru-RU"/>
        </w:rPr>
        <w:noBreakHyphen/>
        <w:t xml:space="preserve">ФЗ </w:t>
      </w:r>
      <w:r w:rsidR="00441BD2" w:rsidRPr="00384948">
        <w:rPr>
          <w:rFonts w:eastAsia="Calibri"/>
          <w:sz w:val="28"/>
          <w:szCs w:val="28"/>
        </w:rPr>
        <w:t xml:space="preserve"> «Об образо</w:t>
      </w:r>
      <w:r w:rsidR="00441BD2">
        <w:rPr>
          <w:sz w:val="28"/>
          <w:szCs w:val="28"/>
        </w:rPr>
        <w:t xml:space="preserve">вании в Российской Федерации»;  </w:t>
      </w:r>
      <w:r w:rsidR="00441BD2" w:rsidRPr="00384948">
        <w:rPr>
          <w:sz w:val="28"/>
          <w:szCs w:val="28"/>
        </w:rPr>
        <w:t>о</w:t>
      </w:r>
      <w:r w:rsidR="00441BD2" w:rsidRPr="00384948">
        <w:rPr>
          <w:rFonts w:eastAsia="Calibri"/>
          <w:sz w:val="28"/>
          <w:szCs w:val="28"/>
        </w:rPr>
        <w:t>сновн</w:t>
      </w:r>
      <w:r w:rsidR="00441BD2">
        <w:rPr>
          <w:sz w:val="28"/>
          <w:szCs w:val="28"/>
        </w:rPr>
        <w:t xml:space="preserve">ой </w:t>
      </w:r>
      <w:r w:rsidR="00441BD2" w:rsidRPr="00384948">
        <w:rPr>
          <w:sz w:val="28"/>
          <w:szCs w:val="28"/>
        </w:rPr>
        <w:t xml:space="preserve"> образовательной  программы</w:t>
      </w:r>
      <w:r w:rsidR="00441BD2" w:rsidRPr="00384948">
        <w:rPr>
          <w:rFonts w:eastAsia="Calibri"/>
          <w:sz w:val="28"/>
          <w:szCs w:val="28"/>
        </w:rPr>
        <w:t xml:space="preserve"> </w:t>
      </w:r>
      <w:r w:rsidR="000057D0">
        <w:rPr>
          <w:sz w:val="28"/>
          <w:szCs w:val="28"/>
        </w:rPr>
        <w:t xml:space="preserve">основного </w:t>
      </w:r>
      <w:r w:rsidR="00441BD2" w:rsidRPr="00384948">
        <w:rPr>
          <w:sz w:val="28"/>
          <w:szCs w:val="28"/>
        </w:rPr>
        <w:t xml:space="preserve">общего образования </w:t>
      </w:r>
      <w:r w:rsidR="00441BD2" w:rsidRPr="00384948">
        <w:rPr>
          <w:rFonts w:eastAsia="Calibri"/>
          <w:sz w:val="28"/>
          <w:szCs w:val="28"/>
        </w:rPr>
        <w:t>МОБУ СОШ №1 с.</w:t>
      </w:r>
      <w:r w:rsidR="00441BD2" w:rsidRPr="00384948">
        <w:rPr>
          <w:sz w:val="28"/>
          <w:szCs w:val="28"/>
        </w:rPr>
        <w:t xml:space="preserve"> </w:t>
      </w:r>
      <w:r w:rsidR="00441BD2" w:rsidRPr="00384948">
        <w:rPr>
          <w:rFonts w:eastAsia="Calibri"/>
          <w:sz w:val="28"/>
          <w:szCs w:val="28"/>
        </w:rPr>
        <w:t>Архангельское, примерной программы</w:t>
      </w:r>
      <w:r w:rsidR="000057D0">
        <w:rPr>
          <w:rFonts w:eastAsia="Calibri"/>
          <w:sz w:val="28"/>
          <w:szCs w:val="28"/>
        </w:rPr>
        <w:t xml:space="preserve"> </w:t>
      </w:r>
      <w:r w:rsidR="00963015" w:rsidRPr="00963015">
        <w:rPr>
          <w:sz w:val="28"/>
          <w:szCs w:val="28"/>
        </w:rPr>
        <w:t>по учебному  предмету «Основы духовно-нравственной культуры народов России (на примере Республики Башкортостан)» для 5–9 классов общеобразовательной школы / Обыденнова Г.Т. (рук.), Антонов В.М., Рахимов Р.Н., Ханова Р.В., Хуббитдинова Н.А., Шагапова Г.Р. – Уфа: БГПУ им. М. Акмуллы.   Реализуется с помощью учебника Виноградовой Н.Ф. Основы духовно-нравственной культуры наро</w:t>
      </w:r>
      <w:r w:rsidR="000057D0">
        <w:rPr>
          <w:sz w:val="28"/>
          <w:szCs w:val="28"/>
        </w:rPr>
        <w:t xml:space="preserve">дов России:  для </w:t>
      </w:r>
      <w:r w:rsidR="00963015" w:rsidRPr="00963015">
        <w:rPr>
          <w:sz w:val="28"/>
          <w:szCs w:val="28"/>
        </w:rPr>
        <w:t>общеобразовательных учреждений / Н.Ф. Виноградова, В.И. Власенко, А.В. Поляков. – М.: Вентана-Граф, 2015.</w:t>
      </w:r>
    </w:p>
    <w:p w:rsidR="00241F69" w:rsidRPr="00C139F9" w:rsidRDefault="00241F69" w:rsidP="006C7DA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139F9">
        <w:rPr>
          <w:bCs/>
          <w:sz w:val="28"/>
          <w:szCs w:val="28"/>
        </w:rPr>
        <w:t xml:space="preserve">Основные задачи </w:t>
      </w:r>
      <w:r w:rsidR="006C7DAC" w:rsidRPr="00C139F9">
        <w:rPr>
          <w:bCs/>
          <w:sz w:val="28"/>
          <w:szCs w:val="28"/>
        </w:rPr>
        <w:t xml:space="preserve">учебного предмета </w:t>
      </w:r>
      <w:r w:rsidRPr="00C139F9">
        <w:rPr>
          <w:bCs/>
          <w:sz w:val="28"/>
          <w:szCs w:val="28"/>
        </w:rPr>
        <w:t xml:space="preserve">«Основы духовно-нравственной культуры народов России (на примере Республики Башкортостан)» в 5–9 классах: </w:t>
      </w:r>
    </w:p>
    <w:p w:rsidR="00241F69" w:rsidRDefault="00241F69" w:rsidP="006C7D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совершенствование способности к восприятию духовно-нравственной культуры разных народов, к пониманию того, что человеческое общество и конкретный индивид могут существовать и развиваться, если каждый член общества стремится к нравственному самосовершенствованию, духовному саморазвитию; </w:t>
      </w:r>
    </w:p>
    <w:p w:rsidR="007B4DFC" w:rsidRDefault="00241F69" w:rsidP="006C7D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углубление знаний о том, что общечеловеческие ценности хранятся и передаются от поколения к поколению через этнические, культурные, семейные традиции, религиозные верования;</w:t>
      </w:r>
    </w:p>
    <w:p w:rsidR="00696D71" w:rsidRDefault="00696D71" w:rsidP="006C7D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расширение представлений о том, что духовно-нравственная культура современного человека является наследницей жизнедеятельности предков, восходит своими истоками к повседневной жизни, к эпосу, фольклору, народным праздникам, религиозным обрядам; </w:t>
      </w:r>
    </w:p>
    <w:p w:rsidR="00696D71" w:rsidRDefault="00696D71" w:rsidP="006C7D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убеждений о том, что отношение к члену общества определяется не его принадлежностью к определенному этносу, религиозной конфессии, а нравственным характером поведения и деятельности, чувством любви к своей родине, уважения к народам, населяющим ее, их культуре и традициям. </w:t>
      </w:r>
    </w:p>
    <w:p w:rsidR="001E19C9" w:rsidRDefault="006C7DAC" w:rsidP="006C7D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19C9">
        <w:rPr>
          <w:sz w:val="28"/>
          <w:szCs w:val="28"/>
        </w:rPr>
        <w:t xml:space="preserve">Предмет «Основы духовно-нравственной культуры народов России (на примере Республики Башкортостан)» (ОДНКР) в основной школе является частью учебно-воспитательного процесса и тесно связан с содержанием других предметных областей, прежде всего, «Обществознания», «Литературы», «Истории», «Искусство». </w:t>
      </w:r>
    </w:p>
    <w:p w:rsidR="00696D71" w:rsidRDefault="006C7DAC" w:rsidP="006C7D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19C9">
        <w:rPr>
          <w:sz w:val="28"/>
          <w:szCs w:val="28"/>
        </w:rPr>
        <w:t>Место учебного предмета ОДНКР в базисном (образовательном) учебном плане:</w:t>
      </w:r>
    </w:p>
    <w:p w:rsidR="001E19C9" w:rsidRDefault="006C7DAC" w:rsidP="006C7D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E19C9">
        <w:rPr>
          <w:sz w:val="28"/>
          <w:szCs w:val="28"/>
        </w:rPr>
        <w:t xml:space="preserve">– предмет ОДНКР изучается на ступени общего образования в качестве обязательного предмета в 5–9 классах (каждый учебный год в объеме 34 часов, исходя из 1 часа в неделю в каждом классе). </w:t>
      </w:r>
    </w:p>
    <w:p w:rsidR="001E19C9" w:rsidRDefault="006C7DAC" w:rsidP="006C7D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19C9">
        <w:rPr>
          <w:sz w:val="28"/>
          <w:szCs w:val="28"/>
        </w:rPr>
        <w:t xml:space="preserve">Предусматривается, что в рамках базового курса «Основы духовно-нравственной культуры народов России (на примере Республики Башкортостан)» часть учебного времени будет отводиться на изучение особенностей религиозных и культурных традиций народов нашей республики. При этом региональный компонент должен рассматриваться не в отрыве, а в тесной связи с базовым курсом (либо интегрировано, либо параллельно). </w:t>
      </w:r>
    </w:p>
    <w:p w:rsidR="001E19C9" w:rsidRDefault="006C7DAC" w:rsidP="006C7D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19C9">
        <w:rPr>
          <w:sz w:val="28"/>
          <w:szCs w:val="28"/>
        </w:rPr>
        <w:t xml:space="preserve">В основу программы положен проблемный принцип, представленный в хронологической последовательности позволяющей привязать материал предмета ОДНКР к темам, изучаемым на уроках истории (6 класс – древность и средневековье, 7 класс – XVI–XVII вв., 8 класс – XVIII в., 9 класс – XIX – начало XX в.). </w:t>
      </w:r>
    </w:p>
    <w:p w:rsidR="001E19C9" w:rsidRDefault="006C7DAC" w:rsidP="006C7D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19C9">
        <w:rPr>
          <w:sz w:val="28"/>
          <w:szCs w:val="28"/>
        </w:rPr>
        <w:t>Разделы предлагаемой программы представлены в виде повторяющихся блоков (концентров) имеющих в каждом классе конкретное наполнение. Это позволяет избежать дублирования материала и связанной с ним утраты «эффекта новизны», и, как следствие, интереса к изучаемым проблемам</w:t>
      </w:r>
    </w:p>
    <w:p w:rsidR="006C7DAC" w:rsidRDefault="006C7DAC" w:rsidP="00D714D7">
      <w:pPr>
        <w:pStyle w:val="Default"/>
        <w:jc w:val="both"/>
        <w:rPr>
          <w:sz w:val="28"/>
          <w:szCs w:val="28"/>
        </w:rPr>
      </w:pPr>
    </w:p>
    <w:p w:rsidR="00C139F9" w:rsidRDefault="00C139F9" w:rsidP="00D714D7">
      <w:pPr>
        <w:pStyle w:val="Default"/>
        <w:jc w:val="both"/>
        <w:rPr>
          <w:sz w:val="28"/>
          <w:szCs w:val="28"/>
        </w:rPr>
      </w:pPr>
    </w:p>
    <w:p w:rsidR="006C7DAC" w:rsidRPr="00441BD2" w:rsidRDefault="006C7DAC" w:rsidP="005E710B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учебного курса</w:t>
      </w:r>
      <w:r w:rsidR="00063429">
        <w:rPr>
          <w:b/>
          <w:bCs/>
          <w:sz w:val="28"/>
          <w:szCs w:val="28"/>
        </w:rPr>
        <w:t xml:space="preserve"> </w:t>
      </w:r>
    </w:p>
    <w:p w:rsidR="00441BD2" w:rsidRPr="000057D0" w:rsidRDefault="00441BD2" w:rsidP="00441BD2">
      <w:pPr>
        <w:pStyle w:val="20"/>
        <w:keepNext/>
        <w:keepLines/>
        <w:shd w:val="clear" w:color="auto" w:fill="auto"/>
        <w:tabs>
          <w:tab w:val="left" w:pos="142"/>
          <w:tab w:val="left" w:pos="284"/>
        </w:tabs>
        <w:spacing w:line="24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42"/>
      <w:r w:rsidRPr="000057D0">
        <w:rPr>
          <w:rFonts w:ascii="Times New Roman" w:hAnsi="Times New Roman" w:cs="Times New Roman"/>
          <w:b w:val="0"/>
          <w:bCs w:val="0"/>
          <w:sz w:val="24"/>
          <w:szCs w:val="24"/>
        </w:rPr>
        <w:t>Выпускник научится:</w:t>
      </w:r>
      <w:bookmarkEnd w:id="0"/>
    </w:p>
    <w:p w:rsidR="00441BD2" w:rsidRPr="000057D0" w:rsidRDefault="00441BD2" w:rsidP="00441BD2">
      <w:pPr>
        <w:pStyle w:val="10"/>
        <w:numPr>
          <w:ilvl w:val="0"/>
          <w:numId w:val="7"/>
        </w:numPr>
        <w:shd w:val="clear" w:color="auto" w:fill="auto"/>
        <w:tabs>
          <w:tab w:val="left" w:pos="142"/>
          <w:tab w:val="left" w:pos="284"/>
          <w:tab w:val="left" w:pos="567"/>
        </w:tabs>
        <w:spacing w:line="240" w:lineRule="auto"/>
        <w:ind w:firstLine="426"/>
        <w:rPr>
          <w:color w:val="auto"/>
          <w:sz w:val="24"/>
          <w:szCs w:val="24"/>
        </w:rPr>
      </w:pPr>
      <w:r w:rsidRPr="000057D0">
        <w:rPr>
          <w:color w:val="auto"/>
          <w:sz w:val="24"/>
          <w:szCs w:val="24"/>
        </w:rPr>
        <w:t xml:space="preserve"> характеризовать понятие «духовно-нравственная культура»;</w:t>
      </w:r>
    </w:p>
    <w:p w:rsidR="00441BD2" w:rsidRPr="000057D0" w:rsidRDefault="00441BD2" w:rsidP="00441BD2">
      <w:pPr>
        <w:pStyle w:val="10"/>
        <w:numPr>
          <w:ilvl w:val="0"/>
          <w:numId w:val="7"/>
        </w:numPr>
        <w:shd w:val="clear" w:color="auto" w:fill="auto"/>
        <w:tabs>
          <w:tab w:val="left" w:pos="142"/>
          <w:tab w:val="left" w:pos="284"/>
          <w:tab w:val="left" w:pos="567"/>
        </w:tabs>
        <w:spacing w:line="240" w:lineRule="auto"/>
        <w:ind w:right="20" w:firstLine="426"/>
        <w:rPr>
          <w:color w:val="auto"/>
          <w:sz w:val="24"/>
          <w:szCs w:val="24"/>
        </w:rPr>
      </w:pPr>
      <w:r w:rsidRPr="000057D0">
        <w:rPr>
          <w:color w:val="auto"/>
          <w:sz w:val="24"/>
          <w:szCs w:val="24"/>
        </w:rPr>
        <w:t xml:space="preserve"> сравнивать нравственные ценности разных народов, представленные в фольклоре, искусстве, религиозных учениях;</w:t>
      </w:r>
    </w:p>
    <w:p w:rsidR="00441BD2" w:rsidRPr="000057D0" w:rsidRDefault="00441BD2" w:rsidP="00441BD2">
      <w:pPr>
        <w:pStyle w:val="10"/>
        <w:numPr>
          <w:ilvl w:val="0"/>
          <w:numId w:val="7"/>
        </w:numPr>
        <w:shd w:val="clear" w:color="auto" w:fill="auto"/>
        <w:tabs>
          <w:tab w:val="left" w:pos="142"/>
          <w:tab w:val="left" w:pos="284"/>
          <w:tab w:val="left" w:pos="567"/>
        </w:tabs>
        <w:spacing w:line="240" w:lineRule="auto"/>
        <w:ind w:firstLine="426"/>
        <w:rPr>
          <w:color w:val="auto"/>
          <w:sz w:val="24"/>
          <w:szCs w:val="24"/>
        </w:rPr>
      </w:pPr>
      <w:r w:rsidRPr="000057D0">
        <w:rPr>
          <w:color w:val="auto"/>
          <w:sz w:val="24"/>
          <w:szCs w:val="24"/>
        </w:rPr>
        <w:t xml:space="preserve"> различать культовые сооружения разных религий;</w:t>
      </w:r>
    </w:p>
    <w:p w:rsidR="00441BD2" w:rsidRPr="000057D0" w:rsidRDefault="00441BD2" w:rsidP="00441BD2">
      <w:pPr>
        <w:pStyle w:val="10"/>
        <w:numPr>
          <w:ilvl w:val="0"/>
          <w:numId w:val="7"/>
        </w:numPr>
        <w:shd w:val="clear" w:color="auto" w:fill="auto"/>
        <w:tabs>
          <w:tab w:val="left" w:pos="142"/>
          <w:tab w:val="left" w:pos="284"/>
          <w:tab w:val="left" w:pos="567"/>
        </w:tabs>
        <w:spacing w:line="240" w:lineRule="auto"/>
        <w:ind w:right="20" w:firstLine="426"/>
        <w:rPr>
          <w:color w:val="auto"/>
          <w:sz w:val="24"/>
          <w:szCs w:val="24"/>
        </w:rPr>
      </w:pPr>
      <w:r w:rsidRPr="000057D0">
        <w:rPr>
          <w:color w:val="auto"/>
          <w:sz w:val="24"/>
          <w:szCs w:val="24"/>
        </w:rPr>
        <w:t xml:space="preserve"> работать с исторической картой: находить объекты в соответствии с учебной задачей.</w:t>
      </w:r>
    </w:p>
    <w:p w:rsidR="00441BD2" w:rsidRPr="000057D0" w:rsidRDefault="00441BD2" w:rsidP="00441BD2">
      <w:pPr>
        <w:pStyle w:val="10"/>
        <w:numPr>
          <w:ilvl w:val="0"/>
          <w:numId w:val="7"/>
        </w:numPr>
        <w:shd w:val="clear" w:color="auto" w:fill="auto"/>
        <w:tabs>
          <w:tab w:val="left" w:pos="142"/>
          <w:tab w:val="left" w:pos="284"/>
          <w:tab w:val="left" w:pos="567"/>
        </w:tabs>
        <w:spacing w:line="240" w:lineRule="auto"/>
        <w:ind w:right="20" w:firstLine="426"/>
        <w:rPr>
          <w:color w:val="auto"/>
          <w:sz w:val="24"/>
          <w:szCs w:val="24"/>
        </w:rPr>
      </w:pPr>
      <w:r w:rsidRPr="000057D0">
        <w:rPr>
          <w:color w:val="auto"/>
          <w:sz w:val="24"/>
          <w:szCs w:val="24"/>
        </w:rPr>
        <w:t xml:space="preserve"> формулировать выводы и умозаключения на основе анализа учебных текстов.</w:t>
      </w:r>
    </w:p>
    <w:p w:rsidR="00441BD2" w:rsidRPr="000057D0" w:rsidRDefault="00441BD2" w:rsidP="00441BD2">
      <w:pPr>
        <w:pStyle w:val="10"/>
        <w:numPr>
          <w:ilvl w:val="0"/>
          <w:numId w:val="7"/>
        </w:numPr>
        <w:shd w:val="clear" w:color="auto" w:fill="auto"/>
        <w:tabs>
          <w:tab w:val="left" w:pos="142"/>
          <w:tab w:val="left" w:pos="284"/>
          <w:tab w:val="left" w:pos="567"/>
        </w:tabs>
        <w:spacing w:line="240" w:lineRule="auto"/>
        <w:ind w:right="20" w:firstLine="426"/>
        <w:rPr>
          <w:color w:val="auto"/>
          <w:sz w:val="24"/>
          <w:szCs w:val="24"/>
        </w:rPr>
      </w:pPr>
      <w:r w:rsidRPr="000057D0">
        <w:rPr>
          <w:color w:val="auto"/>
          <w:sz w:val="24"/>
          <w:szCs w:val="24"/>
        </w:rPr>
        <w:t xml:space="preserve"> рассказывать о роли религий в развитии образования на Руси и в России;</w:t>
      </w:r>
    </w:p>
    <w:p w:rsidR="00441BD2" w:rsidRPr="000057D0" w:rsidRDefault="00441BD2" w:rsidP="00441BD2">
      <w:pPr>
        <w:pStyle w:val="10"/>
        <w:numPr>
          <w:ilvl w:val="0"/>
          <w:numId w:val="7"/>
        </w:numPr>
        <w:shd w:val="clear" w:color="auto" w:fill="auto"/>
        <w:tabs>
          <w:tab w:val="left" w:pos="142"/>
          <w:tab w:val="left" w:pos="284"/>
          <w:tab w:val="left" w:pos="567"/>
        </w:tabs>
        <w:spacing w:line="240" w:lineRule="auto"/>
        <w:ind w:right="20" w:firstLine="426"/>
        <w:rPr>
          <w:color w:val="auto"/>
          <w:sz w:val="24"/>
          <w:szCs w:val="24"/>
        </w:rPr>
      </w:pPr>
      <w:r w:rsidRPr="000057D0">
        <w:rPr>
          <w:color w:val="auto"/>
          <w:sz w:val="24"/>
          <w:szCs w:val="24"/>
        </w:rPr>
        <w:t xml:space="preserve"> кратко характеризовать нравственные ценности человека (патриотизм, трудолюбие, доброта, милосердие и др.).</w:t>
      </w:r>
    </w:p>
    <w:p w:rsidR="00441BD2" w:rsidRPr="000057D0" w:rsidRDefault="00441BD2" w:rsidP="00441BD2">
      <w:pPr>
        <w:pStyle w:val="10"/>
        <w:numPr>
          <w:ilvl w:val="0"/>
          <w:numId w:val="7"/>
        </w:numPr>
        <w:shd w:val="clear" w:color="auto" w:fill="auto"/>
        <w:tabs>
          <w:tab w:val="left" w:pos="142"/>
          <w:tab w:val="left" w:pos="284"/>
          <w:tab w:val="left" w:pos="567"/>
        </w:tabs>
        <w:spacing w:line="240" w:lineRule="auto"/>
        <w:ind w:right="20" w:firstLine="426"/>
        <w:rPr>
          <w:color w:val="auto"/>
          <w:sz w:val="24"/>
          <w:szCs w:val="24"/>
        </w:rPr>
      </w:pPr>
      <w:r w:rsidRPr="000057D0">
        <w:rPr>
          <w:color w:val="auto"/>
          <w:sz w:val="24"/>
          <w:szCs w:val="24"/>
        </w:rPr>
        <w:t xml:space="preserve"> оценивать различные ситуации с позиций «нравственно», «безнравственно»;</w:t>
      </w:r>
    </w:p>
    <w:p w:rsidR="00441BD2" w:rsidRPr="000057D0" w:rsidRDefault="00441BD2" w:rsidP="00441BD2">
      <w:pPr>
        <w:pStyle w:val="10"/>
        <w:numPr>
          <w:ilvl w:val="0"/>
          <w:numId w:val="7"/>
        </w:numPr>
        <w:shd w:val="clear" w:color="auto" w:fill="auto"/>
        <w:tabs>
          <w:tab w:val="left" w:pos="142"/>
          <w:tab w:val="left" w:pos="284"/>
          <w:tab w:val="left" w:pos="567"/>
        </w:tabs>
        <w:spacing w:line="240" w:lineRule="auto"/>
        <w:ind w:right="20" w:firstLine="426"/>
        <w:rPr>
          <w:color w:val="auto"/>
          <w:sz w:val="24"/>
          <w:szCs w:val="24"/>
        </w:rPr>
      </w:pPr>
      <w:r w:rsidRPr="000057D0">
        <w:rPr>
          <w:color w:val="auto"/>
          <w:sz w:val="24"/>
          <w:szCs w:val="24"/>
        </w:rPr>
        <w:t xml:space="preserve">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441BD2" w:rsidRPr="000057D0" w:rsidRDefault="00441BD2" w:rsidP="00441BD2">
      <w:pPr>
        <w:pStyle w:val="10"/>
        <w:numPr>
          <w:ilvl w:val="0"/>
          <w:numId w:val="7"/>
        </w:numPr>
        <w:shd w:val="clear" w:color="auto" w:fill="auto"/>
        <w:tabs>
          <w:tab w:val="left" w:pos="142"/>
          <w:tab w:val="left" w:pos="284"/>
          <w:tab w:val="left" w:pos="567"/>
        </w:tabs>
        <w:spacing w:line="240" w:lineRule="auto"/>
        <w:ind w:right="20" w:firstLine="426"/>
        <w:rPr>
          <w:color w:val="auto"/>
          <w:sz w:val="24"/>
          <w:szCs w:val="24"/>
        </w:rPr>
      </w:pPr>
      <w:r w:rsidRPr="000057D0">
        <w:rPr>
          <w:color w:val="auto"/>
          <w:sz w:val="24"/>
          <w:szCs w:val="24"/>
        </w:rPr>
        <w:t xml:space="preserve"> 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441BD2" w:rsidRPr="000057D0" w:rsidRDefault="00441BD2" w:rsidP="00441BD2">
      <w:pPr>
        <w:pStyle w:val="20"/>
        <w:keepNext/>
        <w:keepLines/>
        <w:shd w:val="clear" w:color="auto" w:fill="auto"/>
        <w:tabs>
          <w:tab w:val="left" w:pos="142"/>
          <w:tab w:val="left" w:pos="284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bookmark43"/>
      <w:r w:rsidRPr="000057D0">
        <w:rPr>
          <w:rFonts w:ascii="Times New Roman" w:hAnsi="Times New Roman" w:cs="Times New Roman"/>
          <w:b w:val="0"/>
          <w:bCs w:val="0"/>
          <w:sz w:val="24"/>
          <w:szCs w:val="24"/>
        </w:rPr>
        <w:t>Выпускник получит возможность научиться:</w:t>
      </w:r>
      <w:bookmarkEnd w:id="1"/>
    </w:p>
    <w:p w:rsidR="00441BD2" w:rsidRPr="000057D0" w:rsidRDefault="00441BD2" w:rsidP="00441BD2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567"/>
        </w:tabs>
        <w:ind w:right="20" w:firstLine="426"/>
        <w:jc w:val="both"/>
      </w:pPr>
      <w:r w:rsidRPr="000057D0">
        <w:rPr>
          <w:rStyle w:val="7"/>
          <w:rFonts w:eastAsia="Calibri"/>
          <w:color w:val="auto"/>
        </w:rPr>
        <w:t xml:space="preserve"> </w:t>
      </w:r>
      <w:r w:rsidRPr="000057D0">
        <w:rPr>
          <w:rStyle w:val="70"/>
          <w:rFonts w:eastAsia="Calibri"/>
          <w:color w:val="auto"/>
        </w:rPr>
        <w:t>приводить примеры из прочитанных текстов; оценивать главную мысль прочитанных текстов и прослушанных объяснений учителя.</w:t>
      </w:r>
    </w:p>
    <w:p w:rsidR="00441BD2" w:rsidRPr="000057D0" w:rsidRDefault="00441BD2" w:rsidP="00441BD2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567"/>
        </w:tabs>
        <w:ind w:right="20" w:firstLine="426"/>
        <w:jc w:val="both"/>
      </w:pPr>
      <w:r w:rsidRPr="000057D0">
        <w:rPr>
          <w:rStyle w:val="7"/>
          <w:rFonts w:eastAsia="Calibri"/>
          <w:color w:val="auto"/>
        </w:rPr>
        <w:t xml:space="preserve"> </w:t>
      </w:r>
      <w:r w:rsidRPr="000057D0">
        <w:rPr>
          <w:rStyle w:val="70"/>
          <w:rFonts w:eastAsia="Calibri"/>
          <w:color w:val="auto"/>
        </w:rPr>
        <w:t>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</w:r>
    </w:p>
    <w:p w:rsidR="00441BD2" w:rsidRPr="000057D0" w:rsidRDefault="00441BD2" w:rsidP="00441BD2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567"/>
        </w:tabs>
        <w:ind w:right="20" w:firstLine="426"/>
        <w:jc w:val="both"/>
      </w:pPr>
      <w:r w:rsidRPr="000057D0">
        <w:rPr>
          <w:rStyle w:val="7"/>
          <w:rFonts w:eastAsia="Calibri"/>
          <w:color w:val="auto"/>
        </w:rPr>
        <w:t xml:space="preserve"> </w:t>
      </w:r>
      <w:r w:rsidRPr="000057D0">
        <w:rPr>
          <w:rStyle w:val="70"/>
          <w:rFonts w:eastAsia="Calibri"/>
          <w:color w:val="auto"/>
        </w:rPr>
        <w:t xml:space="preserve">участвовать в диалоге: высказывать свои суждения, анализировать </w:t>
      </w:r>
      <w:r w:rsidRPr="000057D0">
        <w:rPr>
          <w:rStyle w:val="70"/>
          <w:rFonts w:eastAsia="Calibri"/>
          <w:color w:val="auto"/>
        </w:rPr>
        <w:lastRenderedPageBreak/>
        <w:t>высказывания участников беседы, добавлять, приводить доказательства.</w:t>
      </w:r>
    </w:p>
    <w:p w:rsidR="00441BD2" w:rsidRPr="000057D0" w:rsidRDefault="00441BD2" w:rsidP="00441BD2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567"/>
        </w:tabs>
        <w:ind w:right="20" w:firstLine="426"/>
        <w:jc w:val="both"/>
      </w:pPr>
      <w:r w:rsidRPr="000057D0">
        <w:rPr>
          <w:rStyle w:val="70"/>
          <w:rFonts w:eastAsia="Calibri"/>
          <w:color w:val="auto"/>
        </w:rPr>
        <w:t>Создавать по изображениям (художественным полотнам, иконам, иллюстрациям) словесный портрет героя.</w:t>
      </w:r>
    </w:p>
    <w:p w:rsidR="00441BD2" w:rsidRPr="000057D0" w:rsidRDefault="00441BD2" w:rsidP="00441BD2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567"/>
        </w:tabs>
        <w:ind w:right="20" w:firstLine="426"/>
      </w:pPr>
      <w:r w:rsidRPr="000057D0">
        <w:rPr>
          <w:rStyle w:val="7"/>
          <w:rFonts w:eastAsia="Calibri"/>
          <w:color w:val="auto"/>
        </w:rPr>
        <w:t xml:space="preserve"> </w:t>
      </w:r>
      <w:r w:rsidRPr="000057D0">
        <w:rPr>
          <w:rStyle w:val="70"/>
          <w:rFonts w:eastAsia="Calibri"/>
          <w:color w:val="auto"/>
        </w:rPr>
        <w:t>оценивать поступки реальных лиц, героев произведений, высказывания известных личностей.</w:t>
      </w:r>
    </w:p>
    <w:p w:rsidR="00441BD2" w:rsidRPr="000057D0" w:rsidRDefault="00441BD2" w:rsidP="00441BD2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567"/>
        </w:tabs>
        <w:ind w:firstLine="426"/>
      </w:pPr>
      <w:r w:rsidRPr="000057D0">
        <w:rPr>
          <w:rStyle w:val="7"/>
          <w:rFonts w:eastAsia="Calibri"/>
          <w:color w:val="auto"/>
        </w:rPr>
        <w:t xml:space="preserve"> </w:t>
      </w:r>
      <w:r w:rsidRPr="000057D0">
        <w:rPr>
          <w:rStyle w:val="70"/>
          <w:rFonts w:eastAsia="Calibri"/>
          <w:color w:val="auto"/>
        </w:rPr>
        <w:t>использовать информацию, полученную из разных источников, для решения учебных и практических задач.</w:t>
      </w:r>
    </w:p>
    <w:p w:rsidR="00441BD2" w:rsidRDefault="00441BD2" w:rsidP="00441BD2">
      <w:pPr>
        <w:pStyle w:val="Default"/>
        <w:ind w:left="720"/>
        <w:jc w:val="both"/>
        <w:rPr>
          <w:sz w:val="28"/>
          <w:szCs w:val="28"/>
        </w:rPr>
      </w:pPr>
    </w:p>
    <w:p w:rsidR="006C7DAC" w:rsidRDefault="00854624" w:rsidP="00D714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7DAC">
        <w:rPr>
          <w:b/>
          <w:bCs/>
          <w:sz w:val="28"/>
          <w:szCs w:val="28"/>
        </w:rPr>
        <w:t xml:space="preserve">Предметные результаты: </w:t>
      </w:r>
      <w:r w:rsidR="00063429">
        <w:rPr>
          <w:b/>
          <w:bCs/>
          <w:sz w:val="28"/>
          <w:szCs w:val="28"/>
        </w:rPr>
        <w:t xml:space="preserve"> </w:t>
      </w:r>
    </w:p>
    <w:p w:rsidR="006C7DAC" w:rsidRDefault="006C7DAC" w:rsidP="00D714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обретение знаний о становлении и развитии отечественной культуры, понимание роли культуры в российском обществе, в генезисе духовных ценностей нашего Отечества; </w:t>
      </w:r>
    </w:p>
    <w:p w:rsidR="006C7DAC" w:rsidRDefault="006C7DAC" w:rsidP="00D71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чувства гражданственности, причастности к судьбе своего Отечества, знание его духовных скреп; </w:t>
      </w:r>
    </w:p>
    <w:p w:rsidR="006C7DAC" w:rsidRDefault="006C7DAC" w:rsidP="00D71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умение различать основные народы России, знать их конфессиональную принадлежность, описывать памятники культуры, используя основные и дополнительные источники информации, оценивать вклад традиционных религий народов в духовное величие российской культуры; </w:t>
      </w:r>
    </w:p>
    <w:p w:rsidR="006C7DAC" w:rsidRDefault="006C7DAC" w:rsidP="00D71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представлений о хранении и передаче духовно-нравственных ценностей, о значении семьи как их транслятора. </w:t>
      </w:r>
    </w:p>
    <w:p w:rsidR="006C7DAC" w:rsidRDefault="00854624" w:rsidP="00D714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7DAC">
        <w:rPr>
          <w:b/>
          <w:bCs/>
          <w:sz w:val="28"/>
          <w:szCs w:val="28"/>
        </w:rPr>
        <w:t xml:space="preserve">Метапредметные результаты: </w:t>
      </w:r>
    </w:p>
    <w:p w:rsidR="006C7DAC" w:rsidRDefault="006C7DAC" w:rsidP="00D71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умение планировать и организовывать свою учебную и коммуникативную деятельность в соответствии с задачами изучения предмета, видами учебной и домашней работы, во взаимодействии с одноклассниками и взрослыми; </w:t>
      </w:r>
    </w:p>
    <w:p w:rsidR="006C7DAC" w:rsidRDefault="006C7DAC" w:rsidP="00D71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готовность формулировать и высказывать собственное мнение, аргументировать свою точку зрения, выслушивать и обсуждать различные взгляды и оценки, вести конструктивный диалог; работать в коллективе;</w:t>
      </w:r>
    </w:p>
    <w:p w:rsidR="00D714D7" w:rsidRDefault="00D714D7" w:rsidP="00D71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умение осуществлять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работы; </w:t>
      </w:r>
    </w:p>
    <w:p w:rsidR="00D714D7" w:rsidRDefault="00D714D7" w:rsidP="00D71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способность решать творческие и проблемные задачи, развивать логическое мышление; </w:t>
      </w:r>
    </w:p>
    <w:p w:rsidR="00D714D7" w:rsidRDefault="00D714D7" w:rsidP="00D71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развивать речь; культуру поведения, ответственное отношение к своим поступкам. </w:t>
      </w:r>
    </w:p>
    <w:p w:rsidR="00D714D7" w:rsidRDefault="00854624" w:rsidP="00D714D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714D7">
        <w:rPr>
          <w:b/>
          <w:bCs/>
          <w:sz w:val="28"/>
          <w:szCs w:val="28"/>
        </w:rPr>
        <w:t xml:space="preserve">Личностные результаты: </w:t>
      </w:r>
    </w:p>
    <w:p w:rsidR="00D714D7" w:rsidRDefault="00D714D7" w:rsidP="00D71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умение оценивать жизненные ситуации и поступки людей с точки зрения принятых в современном обществе норм и ценностей, отделять поступки человека от него самого; </w:t>
      </w:r>
    </w:p>
    <w:p w:rsidR="00D714D7" w:rsidRDefault="00D714D7" w:rsidP="00D71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способность объяснять и обосновывать с точки зрения принятых в современном обществе норм и ценностей, какие поступки считаются хорошими и плохими; </w:t>
      </w:r>
    </w:p>
    <w:p w:rsidR="00D714D7" w:rsidRDefault="00D714D7" w:rsidP="00D71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умение самостоятельно определять и формулировать универсальные правила поведения (основы общечеловеческих нравственных ценностей); </w:t>
      </w:r>
    </w:p>
    <w:p w:rsidR="00D714D7" w:rsidRDefault="00D714D7" w:rsidP="00D71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готовность опираясь на эти правила, осуществлять возможный выбор своих поступков в предложенных ситуациях; </w:t>
      </w:r>
    </w:p>
    <w:p w:rsidR="00D714D7" w:rsidRDefault="00D714D7" w:rsidP="00D714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способность чувствовать ответственность за свой выбор; понимать, что человек всегда отвечает за свои поступки.</w:t>
      </w:r>
    </w:p>
    <w:p w:rsidR="00854624" w:rsidRDefault="00854624" w:rsidP="00D714D7">
      <w:pPr>
        <w:pStyle w:val="Default"/>
        <w:jc w:val="both"/>
        <w:rPr>
          <w:sz w:val="28"/>
          <w:szCs w:val="28"/>
        </w:rPr>
      </w:pPr>
    </w:p>
    <w:p w:rsidR="00854624" w:rsidRDefault="00854624" w:rsidP="00D714D7">
      <w:pPr>
        <w:pStyle w:val="Default"/>
        <w:jc w:val="both"/>
        <w:rPr>
          <w:sz w:val="28"/>
          <w:szCs w:val="28"/>
        </w:rPr>
      </w:pPr>
    </w:p>
    <w:p w:rsidR="00854624" w:rsidRDefault="00063429" w:rsidP="008546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3 . </w:t>
      </w:r>
      <w:r w:rsidR="00854624">
        <w:rPr>
          <w:b/>
          <w:bCs/>
          <w:sz w:val="28"/>
          <w:szCs w:val="28"/>
        </w:rPr>
        <w:t>Содержание программы</w:t>
      </w:r>
    </w:p>
    <w:p w:rsidR="00854624" w:rsidRDefault="006728B2" w:rsidP="006728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:rsidR="00854624" w:rsidRDefault="00854624" w:rsidP="0085462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Россия – наша Родина. </w:t>
      </w:r>
      <w:r>
        <w:rPr>
          <w:sz w:val="28"/>
          <w:szCs w:val="28"/>
        </w:rPr>
        <w:t xml:space="preserve">Страна, в которой мы живём – Россия. Президент Российской Федерации. Башкортостан как часть России. Глава Республики Башкортостан. Уфа – столица нашей республики. </w:t>
      </w:r>
    </w:p>
    <w:p w:rsidR="00854624" w:rsidRPr="00F13C98" w:rsidRDefault="00854624" w:rsidP="00F13C9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Символы нашей Родины</w:t>
      </w:r>
      <w:r>
        <w:rPr>
          <w:sz w:val="28"/>
          <w:szCs w:val="28"/>
        </w:rPr>
        <w:t xml:space="preserve">. Государственная символика России. </w:t>
      </w:r>
      <w:r w:rsidRPr="00F13C98">
        <w:rPr>
          <w:sz w:val="28"/>
          <w:szCs w:val="28"/>
        </w:rPr>
        <w:t xml:space="preserve">Государственная символика Башкортостана. Принцип уважения к государственным символам нашей Родины, символам других народов и стран. </w:t>
      </w:r>
    </w:p>
    <w:p w:rsidR="00854624" w:rsidRPr="00F13C98" w:rsidRDefault="00854624" w:rsidP="00F13C98">
      <w:pPr>
        <w:pStyle w:val="Default"/>
        <w:jc w:val="both"/>
        <w:rPr>
          <w:sz w:val="28"/>
          <w:szCs w:val="28"/>
        </w:rPr>
      </w:pPr>
      <w:r w:rsidRPr="00F13C98">
        <w:rPr>
          <w:b/>
          <w:bCs/>
          <w:sz w:val="28"/>
          <w:szCs w:val="28"/>
        </w:rPr>
        <w:tab/>
        <w:t xml:space="preserve">Башкортостан – семья народов. </w:t>
      </w:r>
      <w:r w:rsidRPr="00F13C98">
        <w:rPr>
          <w:sz w:val="28"/>
          <w:szCs w:val="28"/>
        </w:rPr>
        <w:t xml:space="preserve">Место Башкортостана на этнической карте России. Башкиры, как народ, давший название краю. Башкиры в общероссийской семье народов. Славянские народы (русские, украинцы, белорусы), тюркские народы (башкиры, татары, чуваши), финно-угорские народы (марийцы, мордва, удмурты), нашедшие свою малую Родину в нашем крае. Другие народы, проживающие на территории Башкортостана. Дружба народов как самое большое богатство в книгах, песнях, картинах, кино. Дружба начинается с игры: игры народов нашей республики. Устное народное творчество (фольклор) как составляющая часть духовной культуры народов Башкортостана: пословицы и поговорки о дружбе, родной земле, труде, дружной семье; древние мифологические представления народов (сакральные духи – хозяева лесов, гор, рек, околодомашнего мира; запреты, напутствия из обрядового фольклора этнопедагогического характера (например, благопожелания ребенку); волшебные и богатырские сказки, мифические легенды о происхождении мира, месяца, звезд; сказания о родном крае, о происхождении города Уфы. </w:t>
      </w:r>
      <w:r w:rsidR="006728B2">
        <w:rPr>
          <w:sz w:val="28"/>
          <w:szCs w:val="28"/>
        </w:rPr>
        <w:t xml:space="preserve"> </w:t>
      </w:r>
      <w:r w:rsidRPr="00F13C98">
        <w:rPr>
          <w:sz w:val="28"/>
          <w:szCs w:val="28"/>
        </w:rPr>
        <w:t>Природа нашей республики. Курай, башкирская лошадь, кумыс, башкирская пчела и башкирский мед, бишбармак, баурсак, чак-чак – символы нашего края.</w:t>
      </w:r>
    </w:p>
    <w:p w:rsidR="00F13C98" w:rsidRPr="00F13C98" w:rsidRDefault="006728B2" w:rsidP="00F13C9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13C98" w:rsidRPr="00F13C98">
        <w:rPr>
          <w:b/>
          <w:bCs/>
          <w:sz w:val="28"/>
          <w:szCs w:val="28"/>
        </w:rPr>
        <w:t xml:space="preserve">В мире российской культуры. </w:t>
      </w:r>
      <w:r w:rsidR="00F13C98" w:rsidRPr="00F13C98">
        <w:rPr>
          <w:sz w:val="28"/>
          <w:szCs w:val="28"/>
        </w:rPr>
        <w:t xml:space="preserve">Величие российской культуры. Российская культура как результат усилий разных народов. Деятели науки и культуры – представители разных национальностей. </w:t>
      </w:r>
    </w:p>
    <w:p w:rsidR="00F13C98" w:rsidRPr="00F13C98" w:rsidRDefault="006728B2" w:rsidP="00F13C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C98" w:rsidRPr="00F13C98">
        <w:rPr>
          <w:sz w:val="28"/>
          <w:szCs w:val="28"/>
        </w:rPr>
        <w:t xml:space="preserve">Человек – творец и носитель культуры. Законы нравственности – часть культуры общества. Уважение к культурным ценностям разных народов – черта образованного человека. Выдающиеся деятели культуры России и Башкортостана: прошлое и современность. </w:t>
      </w:r>
    </w:p>
    <w:p w:rsidR="006728B2" w:rsidRDefault="006728B2" w:rsidP="00F13C9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13C98" w:rsidRPr="00F13C98">
        <w:rPr>
          <w:b/>
          <w:bCs/>
          <w:sz w:val="28"/>
          <w:szCs w:val="28"/>
        </w:rPr>
        <w:t xml:space="preserve">Нравственные ценности российского народа. </w:t>
      </w:r>
      <w:r w:rsidR="00F13C98" w:rsidRPr="00F13C98">
        <w:rPr>
          <w:sz w:val="28"/>
          <w:szCs w:val="28"/>
        </w:rPr>
        <w:t xml:space="preserve">«Береги землю родимую, как мать любимую». Славные страницы истории народов России. Фольклор народов России как носитель нравственных ценностей. </w:t>
      </w:r>
      <w:r>
        <w:rPr>
          <w:sz w:val="28"/>
          <w:szCs w:val="28"/>
        </w:rPr>
        <w:t xml:space="preserve"> </w:t>
      </w:r>
    </w:p>
    <w:p w:rsidR="00F13C98" w:rsidRPr="00F13C98" w:rsidRDefault="00F13C98" w:rsidP="00F13C98">
      <w:pPr>
        <w:pStyle w:val="Default"/>
        <w:jc w:val="both"/>
        <w:rPr>
          <w:sz w:val="28"/>
          <w:szCs w:val="28"/>
        </w:rPr>
      </w:pPr>
      <w:r w:rsidRPr="00F13C98">
        <w:rPr>
          <w:sz w:val="28"/>
          <w:szCs w:val="28"/>
        </w:rPr>
        <w:lastRenderedPageBreak/>
        <w:t xml:space="preserve">«Жизнь ратными подвигами полна». Ратные подвиги в истории России и нашего края. Вклад народов нашей страны в защиту Родины. </w:t>
      </w:r>
    </w:p>
    <w:p w:rsidR="00F13C98" w:rsidRPr="00F13C98" w:rsidRDefault="006728B2" w:rsidP="00F13C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C98" w:rsidRPr="00F13C98">
        <w:rPr>
          <w:sz w:val="28"/>
          <w:szCs w:val="28"/>
        </w:rPr>
        <w:t xml:space="preserve">В труде – красота человека. Трудолюбие одно из важнейших качеств личности. Трудовые традиции народов России. «Плод добрых трудов славен…». Отношение к труду у представителей разных народов. Люди труда. Примеры самоотверженного труда людей разных национальностей на благо Родины. </w:t>
      </w:r>
      <w:r>
        <w:rPr>
          <w:sz w:val="28"/>
          <w:szCs w:val="28"/>
        </w:rPr>
        <w:t xml:space="preserve"> </w:t>
      </w:r>
      <w:r w:rsidR="00F13C98" w:rsidRPr="00F13C98">
        <w:rPr>
          <w:sz w:val="28"/>
          <w:szCs w:val="28"/>
        </w:rPr>
        <w:t xml:space="preserve">Бережное отношение к природе. Отношение к природе у представителей разных народов. Любовь к природе как черта человека. Задача наших современников – сохранение природы. Заповедники. «Красная книга» России и Башкортостана. </w:t>
      </w:r>
      <w:r>
        <w:rPr>
          <w:sz w:val="28"/>
          <w:szCs w:val="28"/>
        </w:rPr>
        <w:t xml:space="preserve"> </w:t>
      </w:r>
      <w:r w:rsidR="00F13C98" w:rsidRPr="00F13C98">
        <w:rPr>
          <w:sz w:val="28"/>
          <w:szCs w:val="28"/>
        </w:rPr>
        <w:t xml:space="preserve">Семья – хранитель духовных ценностей. Роль семьи в жизни человека. Правила семейных отношений у разных народов. Семейные ценности – основа человеческого счастья. Семья – первый трудовой коллектив. </w:t>
      </w:r>
    </w:p>
    <w:p w:rsidR="00854624" w:rsidRPr="00F13C98" w:rsidRDefault="006728B2" w:rsidP="00F13C9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13C98" w:rsidRPr="00F13C98">
        <w:rPr>
          <w:b/>
          <w:bCs/>
          <w:sz w:val="28"/>
          <w:szCs w:val="28"/>
        </w:rPr>
        <w:t xml:space="preserve">Духовные ценности российского народа. </w:t>
      </w:r>
      <w:r w:rsidR="00F13C98" w:rsidRPr="00F13C98">
        <w:rPr>
          <w:sz w:val="28"/>
          <w:szCs w:val="28"/>
        </w:rPr>
        <w:t>Забота государства о сохранении духовных ценностей. Хранение памяти предков (на материале России и Башкортостана). Памятные места в истории нашего края.</w:t>
      </w:r>
    </w:p>
    <w:p w:rsidR="00F13C98" w:rsidRPr="00F13C98" w:rsidRDefault="00F13C98" w:rsidP="00F13C98">
      <w:pPr>
        <w:pStyle w:val="Default"/>
        <w:jc w:val="both"/>
        <w:rPr>
          <w:sz w:val="28"/>
          <w:szCs w:val="28"/>
        </w:rPr>
      </w:pPr>
      <w:r w:rsidRPr="00F13C98">
        <w:rPr>
          <w:sz w:val="28"/>
          <w:szCs w:val="28"/>
        </w:rPr>
        <w:t xml:space="preserve">Справедливость – основа жизни общества. Народная мудрость о справедливости. Взаимопомощь и коллективизм – без них невозможна победа. </w:t>
      </w:r>
    </w:p>
    <w:p w:rsidR="00F13C98" w:rsidRPr="00F13C98" w:rsidRDefault="006728B2" w:rsidP="00F13C9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13C98" w:rsidRPr="00F13C98">
        <w:rPr>
          <w:b/>
          <w:bCs/>
          <w:sz w:val="28"/>
          <w:szCs w:val="28"/>
        </w:rPr>
        <w:t xml:space="preserve">Твой духовный мир. </w:t>
      </w:r>
      <w:r w:rsidR="00F13C98" w:rsidRPr="00F13C98">
        <w:rPr>
          <w:sz w:val="28"/>
          <w:szCs w:val="28"/>
        </w:rPr>
        <w:t xml:space="preserve">Содержание духовного мира. Образованность человека, его интересы, увлечения, симпатии. Нравственные качества личности. </w:t>
      </w:r>
    </w:p>
    <w:p w:rsidR="00F13C98" w:rsidRPr="00F13C98" w:rsidRDefault="006728B2" w:rsidP="00F13C9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13C98" w:rsidRPr="00F13C98">
        <w:rPr>
          <w:b/>
          <w:bCs/>
          <w:sz w:val="28"/>
          <w:szCs w:val="28"/>
        </w:rPr>
        <w:t>Этикет и культура поведения</w:t>
      </w:r>
      <w:r w:rsidR="00F13C98" w:rsidRPr="00F13C98">
        <w:rPr>
          <w:sz w:val="28"/>
          <w:szCs w:val="28"/>
        </w:rPr>
        <w:t xml:space="preserve">. Этикет и поведение людей. История этикета. Особенности религиозного и светского этикета. Этикет в семье. Современный этикет (поведение в школе, быту и общественных местах). </w:t>
      </w:r>
    </w:p>
    <w:p w:rsidR="00F13C98" w:rsidRPr="00F13C98" w:rsidRDefault="006728B2" w:rsidP="00F13C9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13C98" w:rsidRPr="00F13C98">
        <w:rPr>
          <w:b/>
          <w:bCs/>
          <w:sz w:val="28"/>
          <w:szCs w:val="28"/>
        </w:rPr>
        <w:t xml:space="preserve">Религия как часть мировой культуры. </w:t>
      </w:r>
      <w:r w:rsidR="00F13C98" w:rsidRPr="00F13C98">
        <w:rPr>
          <w:sz w:val="28"/>
          <w:szCs w:val="28"/>
        </w:rPr>
        <w:t xml:space="preserve">Вера и религия. Возникновение религий, их многообразие. Религии мира – христианство, ислам, иудаизм, буддизм. Религия как важная составляющая мировой культуры. </w:t>
      </w:r>
    </w:p>
    <w:p w:rsidR="00F13C98" w:rsidRPr="00F13C98" w:rsidRDefault="006728B2" w:rsidP="00F13C9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13C98" w:rsidRPr="00F13C98">
        <w:rPr>
          <w:b/>
          <w:bCs/>
          <w:sz w:val="28"/>
          <w:szCs w:val="28"/>
        </w:rPr>
        <w:t xml:space="preserve">Основы религиозной культуры народов Башкортостана. </w:t>
      </w:r>
      <w:r w:rsidR="00F13C98" w:rsidRPr="00F13C98">
        <w:rPr>
          <w:sz w:val="28"/>
          <w:szCs w:val="28"/>
        </w:rPr>
        <w:t xml:space="preserve">Религии в Башкортостане. Религиозные верования башкир в древности. Религиозные верования славян в древности. Язычество финно-угорских народов. Ислам в Башкортостане. Православие в Башкортостане. </w:t>
      </w:r>
    </w:p>
    <w:p w:rsidR="00F13C98" w:rsidRPr="00F13C98" w:rsidRDefault="006728B2" w:rsidP="006728B2">
      <w:pPr>
        <w:pStyle w:val="Default"/>
        <w:jc w:val="center"/>
        <w:rPr>
          <w:sz w:val="28"/>
          <w:szCs w:val="28"/>
        </w:rPr>
      </w:pPr>
      <w:r w:rsidRPr="00F13C98">
        <w:rPr>
          <w:b/>
          <w:bCs/>
          <w:sz w:val="28"/>
          <w:szCs w:val="28"/>
        </w:rPr>
        <w:t>6 КЛАСС</w:t>
      </w:r>
    </w:p>
    <w:p w:rsidR="00F13C98" w:rsidRPr="00F13C98" w:rsidRDefault="006728B2" w:rsidP="0028075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13C98" w:rsidRPr="00F13C98">
        <w:rPr>
          <w:b/>
          <w:bCs/>
          <w:sz w:val="28"/>
          <w:szCs w:val="28"/>
        </w:rPr>
        <w:t>Символы нашей Родины</w:t>
      </w:r>
      <w:r w:rsidR="00F13C98" w:rsidRPr="00F13C98">
        <w:rPr>
          <w:sz w:val="28"/>
          <w:szCs w:val="28"/>
        </w:rPr>
        <w:t xml:space="preserve">. Духовно-нравственная культура народов Башкортостана – часть культуры многонационального народа России. Гимн России. Его история. Гимн Башкортостана. Уважение к гимну – уважение к стране. Учим наизусть гимны России и Башкортостана. Ордена и медали России. Ордена и медали Башкортостана. Почетные звания. Награда – высокая оценка труда и отваги человека. </w:t>
      </w:r>
    </w:p>
    <w:p w:rsidR="00280756" w:rsidRDefault="006728B2" w:rsidP="0028075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13C98" w:rsidRPr="00F13C98">
        <w:rPr>
          <w:b/>
          <w:bCs/>
          <w:sz w:val="28"/>
          <w:szCs w:val="28"/>
        </w:rPr>
        <w:t>Башкортостан – семья народов</w:t>
      </w:r>
      <w:r w:rsidR="00F13C98" w:rsidRPr="00F13C98">
        <w:rPr>
          <w:sz w:val="28"/>
          <w:szCs w:val="28"/>
        </w:rPr>
        <w:t>. Народы, населяющие Башкортостан: общая характеристика. Происхождение этнонима «башкорт»: этнонимические легенды. Тюркские народы. Башкиры, татары, чуваши Башкортостана: история и</w:t>
      </w:r>
      <w:r w:rsidR="00280756" w:rsidRPr="00280756">
        <w:rPr>
          <w:sz w:val="28"/>
          <w:szCs w:val="28"/>
        </w:rPr>
        <w:t xml:space="preserve"> </w:t>
      </w:r>
      <w:r w:rsidR="00280756">
        <w:rPr>
          <w:sz w:val="28"/>
          <w:szCs w:val="28"/>
        </w:rPr>
        <w:t xml:space="preserve">современность, численность и расселение. </w:t>
      </w:r>
      <w:r w:rsidR="00280756">
        <w:rPr>
          <w:sz w:val="28"/>
          <w:szCs w:val="28"/>
        </w:rPr>
        <w:lastRenderedPageBreak/>
        <w:t xml:space="preserve">Традиции и обычаи тюркских народов. Национальная кухня. Фольклор тюркских народов края – обрядовый, бытовой фольклор народов, сезонные праздники. </w:t>
      </w:r>
    </w:p>
    <w:p w:rsidR="00280756" w:rsidRDefault="00280756" w:rsidP="0028075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 мире культуры Башкортостана. </w:t>
      </w:r>
      <w:r>
        <w:rPr>
          <w:sz w:val="28"/>
          <w:szCs w:val="28"/>
        </w:rPr>
        <w:t>Многообразие российской и башкортостанской культуры. Башкирский эпос «Урал-батыр», «Акбузат», исторические предания и топонимические легенды (</w:t>
      </w:r>
      <w:r>
        <w:rPr>
          <w:i/>
          <w:iCs/>
          <w:sz w:val="28"/>
          <w:szCs w:val="28"/>
        </w:rPr>
        <w:t>дети могут записать подобные легенды у своих бабушек и дедушек</w:t>
      </w:r>
      <w:r>
        <w:rPr>
          <w:sz w:val="28"/>
          <w:szCs w:val="28"/>
        </w:rPr>
        <w:t xml:space="preserve">), мифические легенды, песни (песня «Урал»). Сказки, былины, думы, исторические предания, легенды русского (богатырские былины «Илья Муромец и Соловей разбойник», «Алеша Попович и Тугарин Змеевич», «Слово о полку Игореве»), белорусского (предание «О крыжацких могилках»; сказочный эпос о героических богатырях-осилках (силачах) («Кузнец – богатырь», «Вдовий сын» или «Васька Попелышка») и украинского (преданий о Киевских князей Олега и Ольгу, цикл былин об Илье-Муромце, думы-песни героического характера «Дума о Самийла Кошку») народов. Татарские мифические легенды, эпические произведения (дастаны). </w:t>
      </w:r>
    </w:p>
    <w:p w:rsidR="00280756" w:rsidRDefault="00280756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Эпос и исторические предания чувашей (о жизни и героических деяниях древних предков, о болгарской эпохе, об иге монголо-татар и казанских феодалов, о Е. Пугачеве, сказание об Улыпе – чувашском мифическом добром герое-великане), мордвы (легенды «Пурьгине паз и Сыржа», «Пламенные сердца»; предания о походе Ивана Грозного на Казань, крещении мордвы, Разине и Пугачеве, разбойниках и кладах), удмуртов (сказки о Лопшо Педунье, предания о богатырях – батырах Эштэреке, Пазяле, Миколе, Ядыгаре). Пословицы и поговорки народов Башкортостана о труде, дружбе, любви к семье, Родине. </w:t>
      </w:r>
    </w:p>
    <w:p w:rsidR="00E07E19" w:rsidRDefault="00280756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Нравственные ценности народов Башкортостана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Российское преломление общечеловеческих ценностей. Общечеловеческие ценности в культуре тюркских, славянских, финно-угорских народов Башкортостана. Семейные</w:t>
      </w:r>
      <w:r w:rsidR="00E07E19" w:rsidRPr="00E07E19">
        <w:rPr>
          <w:sz w:val="28"/>
          <w:szCs w:val="28"/>
        </w:rPr>
        <w:t xml:space="preserve"> </w:t>
      </w:r>
      <w:r w:rsidR="00E07E19">
        <w:rPr>
          <w:sz w:val="28"/>
          <w:szCs w:val="28"/>
        </w:rPr>
        <w:t xml:space="preserve">ценности тюркских народов Башкортостана. Башкирский, татарский, чувашский фольклор о семейной жизни. Семейные обряды тюркских народов – свадьба, наречение имени – обрядовый фольклор.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 в народном творчестве башкир, татар, чувашей. Знатные люди – герои труда нашего края.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Участие народов Башкирии в военных действиях. Герои войн – представители тюркских народов. Участие народов нашего края в Отечественной войне 1812 года. «Северные амуры». Кахым-туря, Янтуря и его жена. Народы Башкирии в Первой мировой войне. Подвиг генерала Р.Ш. Сыртланова. Защита Отечества – священный долг в народной памяти башкир, татар, чувашей. Известные герои Отечественной войны 1812 г., Первой мировой, Великой Отечественной войн уроженцы вашей малой Родины. Жители нашего края – участники боевых действий в Афганистане, на Северном Кавказе, Ближнем Востоке – солдаты, выполнившие свой долг перед Родиной.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Духовные ценности народов Башкортостана. </w:t>
      </w:r>
      <w:r>
        <w:rPr>
          <w:sz w:val="28"/>
          <w:szCs w:val="28"/>
        </w:rPr>
        <w:t xml:space="preserve">Истоки патриотизма как любви к родине. Моя малая родина – город, район, деревня. Родословная и принципы составления «генеалогического древа». Память о предках – память об истории. Башкирские шежере как память народа. Праздник шежере. Храним память о наших предках дома, в музее, архиве.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Твой духовный мир</w:t>
      </w:r>
      <w:r>
        <w:rPr>
          <w:sz w:val="28"/>
          <w:szCs w:val="28"/>
        </w:rPr>
        <w:t xml:space="preserve">. Приоритет духовного над материальным – одна из нравственных ценностей народов России. Не всё можно купить, не все блага дороже совести. История народов России – пример победы духа. </w:t>
      </w:r>
    </w:p>
    <w:p w:rsidR="00F13C98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Этикет и культура поведения</w:t>
      </w:r>
      <w:r>
        <w:rPr>
          <w:sz w:val="28"/>
          <w:szCs w:val="28"/>
        </w:rPr>
        <w:t>. Мудрость народов, населяющих Башкортостан, о путешествиях и путешественниках. Вежливость и осторожность в дороге. Современный этикет путешественника и правила поведения на дороге, в автобусе, поезде, самолете, судне. Правила дорожного движения.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Ислам как часть мировой культуры. </w:t>
      </w:r>
      <w:r>
        <w:rPr>
          <w:sz w:val="28"/>
          <w:szCs w:val="28"/>
        </w:rPr>
        <w:t xml:space="preserve">Возникновение ислама, его современное состояние. Сунниты и шииты – два основных направления ислама. Суфизм. Основы ислама. Нравственные ценности ислама.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Ислам в России. Духовное управление мусульман России – центр мусульман России. Уфа как исламская столица России. Значение ислама для укрепления российского государственности и развития российской культуры. Ислам в мировой культуре. Святыни ислама.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Ислам - одна из основ религиозной культуры народов Башкортостана. </w:t>
      </w:r>
      <w:r>
        <w:rPr>
          <w:sz w:val="28"/>
          <w:szCs w:val="28"/>
        </w:rPr>
        <w:t xml:space="preserve">Ислам в Башкортостане. Архитектурные памятники – мечети. Мусульманские праздники. Религиозный этикет. Как вести себя в мечети. </w:t>
      </w:r>
    </w:p>
    <w:p w:rsidR="00E07E19" w:rsidRDefault="00E07E19" w:rsidP="00E07E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 КЛАСС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Символы нашей Родины</w:t>
      </w:r>
      <w:r>
        <w:rPr>
          <w:sz w:val="28"/>
          <w:szCs w:val="28"/>
        </w:rPr>
        <w:t xml:space="preserve">. Духовно-нравственная культура народов Башкортостана – часть российской и мировой культуры. Герб России, его история. Герб России – главный символ нашей страны. Гербы субъектов Федерации. Герб Республики Башкортостан, его история. Гербы районов и городов Башкортостана.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Башкортостан – семья народов</w:t>
      </w:r>
      <w:r>
        <w:rPr>
          <w:sz w:val="28"/>
          <w:szCs w:val="28"/>
        </w:rPr>
        <w:t xml:space="preserve">. Мозаика народов Башкортостана. Славянские народы (русские, украинцы, белорусы) Башкортостана, их переселение в край. История и современность. Численность и расселение. Традиции и обычаи русских, украинцев, белорусов. Национальная кухня. Фольклор славянских народов края. Славянская культура – основа российской культуры.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В мире культуры Башкортостана</w:t>
      </w:r>
      <w:r>
        <w:rPr>
          <w:sz w:val="28"/>
          <w:szCs w:val="28"/>
        </w:rPr>
        <w:t xml:space="preserve">. Поэты, писатели-просветители народов Башкортостана: С. Юлаев, М. Акмулла, М. Уметбаев – башкирского народа; Г. Тукай – татарского народа; К. Иванов – чувашского народа; С.Т. Аксаков – русского народа; Я. Купала – белорусского народа; М. Рыльский – украинского народа; В. Пурьгине - Горбунова – мордовского народа; И. Осьмин – марийского народа; А.Н. Клабуков – удмуртского народа.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Музыкальная культура народов Башкортостана. Народные инструменты – курай, кубыз, домра, кыл-кубыз, скрипка, балалайка, барабан, </w:t>
      </w:r>
      <w:r>
        <w:rPr>
          <w:sz w:val="28"/>
          <w:szCs w:val="28"/>
        </w:rPr>
        <w:lastRenderedPageBreak/>
        <w:t xml:space="preserve">гармонь. Культура музыкального народного творчества. Известные творческие коллективы Башкортостана, сохраняющие музыкальное творчество народов республики. Выдающиеся исполнители народной музыки. Известные кураисты Башкортостана (Кубагуш-сэсэн, Баик-сэсэн, Ишмухамет Мурзакаев, Юмабай Исянбаев, Ишмулла Дильмухаметов, Гата Сулейманов, Ришат Рахимов, Юлай Гайнетдинов, Азат Аиткулов, Роберт Юлдашев).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Танцы народов Башкортостана. Исторические танцы. Современные танцы. Богатство народной хореографии. Танцевальные коллективы нашей республики – хранители народной культуры танца. Государственный академический ансамбль народного танца Башкортостана имени Ф. Гаскарова.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Национальный костюм народов Башкортостана. Особенности народной одежды. Орнамент и вышивка. Украшения. Культура ношения народной одежды.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Нравственные ценности народов Башкортостана. </w:t>
      </w:r>
      <w:r>
        <w:rPr>
          <w:sz w:val="28"/>
          <w:szCs w:val="28"/>
        </w:rPr>
        <w:t xml:space="preserve">Любовь к Родине – основная нравственная ценность народов России. Любовь к родной земле в фольклоре народов, населяющих Башкортостан. Тема любви к Родине в фольклоре славянских народов Башкортостана.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– начало формирования человека и гражданина. Ценность семейной жизни в истории и современности. Защита семьи – забота общества и государства.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 во благо. Трудовой подвиг народов Башкортостана освоивших территорию края, построивших города и деревни, возделавших поля и леса.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Служение Отчеству – священный долг. Военная служба в прошлом и настоящем. Герои Башкортостана, защищавшие Родину от вражеских захватчиков. Служба в российской армии как почетная обязанность мужчин России.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Духовные ценности народов Башкортостана</w:t>
      </w:r>
      <w:r>
        <w:rPr>
          <w:sz w:val="28"/>
          <w:szCs w:val="28"/>
        </w:rPr>
        <w:t xml:space="preserve">. Истоки литературного творчества народов Башкортостана. Многонациональная литература народов Башкортостана, история и современность. Книга – носитель духовных ценностей. Как пишут книгу. Писатель, ученый – авторы книг. Память о прошлом – мемуары и дневники. Искусство изготовления книги. Библиотеки – хранилища знаний и культуры. Выдающиеся писатели и ученые нашего края. Энциклопедии. Башкирская энциклопедия. Словари – хранилища языков. Многотомной свод «Башкирское народное творчество», как кладезь духовных ценностей башкир.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Средства массовой информации в прошлом и настоящем. Современная периодическая печать Башкортостана. Основные республиканские издания: газеты «Республика Башкортостан», «Вечерняя Уфа», «Уфимская неделя», «Уфимские ведомости», «Уфимские вести» (на русском языке), «Башкортостан», «Киске Өфө», «Йәшлек», «Йәншишмә», журналы «Аманат», «Акбузат» (на башкирском языке), газета «Урал сасси» (на </w:t>
      </w:r>
      <w:r>
        <w:rPr>
          <w:sz w:val="28"/>
          <w:szCs w:val="28"/>
        </w:rPr>
        <w:lastRenderedPageBreak/>
        <w:t xml:space="preserve">чувашском языке), газета «Кызыл таң», журнал «Әллүки» (на татарском языке), газета «Чолман» (на марийском языке). Работа журналиста. </w:t>
      </w:r>
    </w:p>
    <w:p w:rsidR="00E07E19" w:rsidRDefault="00E07E19" w:rsidP="00E07E19">
      <w:pPr>
        <w:pStyle w:val="Default"/>
        <w:jc w:val="both"/>
        <w:rPr>
          <w:sz w:val="29"/>
          <w:szCs w:val="29"/>
        </w:rPr>
      </w:pPr>
      <w:r>
        <w:rPr>
          <w:sz w:val="29"/>
          <w:szCs w:val="29"/>
        </w:rPr>
        <w:tab/>
        <w:t xml:space="preserve">Интернет-сайты – информационные ленты. Интернет-пространство как способ визуализации информации, расширения информационного поля.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Твой духовный мир. </w:t>
      </w:r>
      <w:r>
        <w:rPr>
          <w:sz w:val="28"/>
          <w:szCs w:val="28"/>
        </w:rPr>
        <w:t>Ценность человеческой жизни в культуре народов Башкортостана. Народная мудрость о поддержке и взаимопомощи. Спасение людей, находящихся в опасности – долг любого человека.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Истоки правосознания народов Башкортостана. Древнейшие правовые кодексы. Современное представление о правах и свободах человека. Конституция России, Конституция Республики Башкортостан о защите прав и свобод человека. Россия – страна свободных людей. Вместе и уважая друг друга, созидаем будущее.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Этикет и культура поведения</w:t>
      </w:r>
      <w:r>
        <w:rPr>
          <w:sz w:val="28"/>
          <w:szCs w:val="28"/>
        </w:rPr>
        <w:t xml:space="preserve">. Принципы поведения в общественных местах, отраженные в народной мудрости народов края. Русские пословицы и поговорки о нормах поведения. Современные правила поведения за столом. Этикет в столовой, кафе, ресторане. Традиции и правила.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Православие как часть мировой культуры. </w:t>
      </w:r>
      <w:r>
        <w:rPr>
          <w:sz w:val="28"/>
          <w:szCs w:val="28"/>
        </w:rPr>
        <w:t xml:space="preserve">Православие: история и современность. Основы православия. Нравственные ценности православия. Роль православия в становлении и укреплении российской государственности. Православные святые и подвижники. Значение православия для российской культуры. Православие в мировой культуре. Православные святыни. Храмы и монастыри. Православные праздники.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Православие - одна из основ религиозной культуры народов </w:t>
      </w:r>
      <w:r>
        <w:rPr>
          <w:b/>
          <w:bCs/>
          <w:sz w:val="28"/>
          <w:szCs w:val="28"/>
        </w:rPr>
        <w:tab/>
        <w:t>Башкортостана</w:t>
      </w:r>
      <w:r>
        <w:rPr>
          <w:b/>
          <w:bCs/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Православие в Башкортостане: история и современность. Православные храмы нашего края. Православный календарь. Религиозный этикет. Как вести себя в храме. </w:t>
      </w:r>
    </w:p>
    <w:p w:rsidR="00E07E19" w:rsidRDefault="00E07E19" w:rsidP="00E07E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Символы нашей Родины</w:t>
      </w:r>
      <w:r>
        <w:rPr>
          <w:sz w:val="28"/>
          <w:szCs w:val="28"/>
        </w:rPr>
        <w:t>. Духовно-нравственная культура народов Башкортостана – основа культуры современного российского общества. Флаг России, его история. Флаг Башкортостана. Флаги, знамёна, штандарты. Флаги субъектов Федерации. Флаги районов и городов Башкортостана.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Башкортостан – семья народов. </w:t>
      </w:r>
      <w:r>
        <w:rPr>
          <w:sz w:val="28"/>
          <w:szCs w:val="28"/>
        </w:rPr>
        <w:t xml:space="preserve">Этническое многообразие Башкортостана. Финно-угорские народы. Марийцы, мордва, удмурты Башкортостана: численность и расселение, традиции и обычаи. Национальная кухня. Фольклор марийцев, удмуртов, мордвы.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 мире культуры Башкортостана. </w:t>
      </w:r>
      <w:r>
        <w:rPr>
          <w:sz w:val="28"/>
          <w:szCs w:val="28"/>
        </w:rPr>
        <w:t>Происхождение театрального искусства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Обрядовые истоки народного театра. Театральная культура народов Башкортостана. История и современность театра в Башкортостане. Театры Республики Башкортостан. Создание спектакля – труд многих творческих людей. Выдающиеся деятели театрального искусства нашей республики.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физической культуры. Национальные виды состязаний. Спортивная культура. Спортивная жизнь республики. Массовый спорт. </w:t>
      </w:r>
      <w:r>
        <w:rPr>
          <w:sz w:val="28"/>
          <w:szCs w:val="28"/>
        </w:rPr>
        <w:lastRenderedPageBreak/>
        <w:t xml:space="preserve">Легкая атлетика, зимние виды спорта. Спорт как часть современной культуры.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Нравственные ценности народов Башкортостана</w:t>
      </w:r>
      <w:r>
        <w:rPr>
          <w:sz w:val="28"/>
          <w:szCs w:val="28"/>
        </w:rPr>
        <w:t xml:space="preserve">. Принципы общечеловеческих ценностей в культуре народов Башкортостана. Нормы морали и нравственности – основа существования общества. Гуманизм, милосердие к людям, животным – отличительная черта воспитанного человека. Народы Башкортостана о гуманизме и милосердии.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Любовь к Родине – основная тема народного творчества. Патриотические мотивы в фольклоре марийцев, мордвы, удмуртов России и Башкортостана.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Семейные ценности в фольклоре народов Башкортостана. Финно-угорские народы края о значении семьи и родственных связей в жизни человека и общества.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 как основа благополучия в народном творчестве. Пословицы, поговорки, притчи финно-угров края, посвященные теме труда. Известные деятели труда – представители марийского, мордовского, удмуртского народов.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Служение Отечеству и героизм народов Башкортостана. Представители финно-угорских народов России и Башкортостана, прославившие себя ратными подвигами.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Духовные ценности народов Башкортостана. </w:t>
      </w:r>
      <w:r>
        <w:rPr>
          <w:sz w:val="28"/>
          <w:szCs w:val="28"/>
        </w:rPr>
        <w:t xml:space="preserve">Изобразительное искусство как духовная ценность общества. Происхождение изобразительного искусства. От рисунков в пещере Шульган-Таш до картин современных художников. Творческие союзы, галереи, выставки. Направления в живописи, графике, прикладном искусстве Башкортостана. Искусство фотографии. Архитектура Башкортостана. Выдающиеся художники, скульпторы, архитекторы, фотографы Республики Башкортостан.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Интернет-сайты рассказывающие об искусстве Башкортостана. Виртуальные прогулки по музеям и галереям. Интернет-пространство как возможность познакомиться с культурой народов России и всего мира.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Твой духовный мир. </w:t>
      </w:r>
      <w:r>
        <w:rPr>
          <w:sz w:val="28"/>
          <w:szCs w:val="28"/>
        </w:rPr>
        <w:t xml:space="preserve">Нравственность в современном российском обществе. Пример проявления гуманизма, милосердия в поведении людей. Отклонения от нравственных норм у отдельных людей, в том числе подростков, их опасные последствия. Нравственный облик современного молодого человека.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Этикет и культура поведения</w:t>
      </w:r>
      <w:r>
        <w:rPr>
          <w:sz w:val="28"/>
          <w:szCs w:val="28"/>
        </w:rPr>
        <w:t xml:space="preserve">. Соотношение труда и отдыха в фольклоре народов Башкортостана. Современная культура отдыха и релаксации. Этикет и поведение людей в спортзале, кинотеатре, опере, концертном зале, картинной галерее.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Буддизм в Росси и Башкортостане</w:t>
      </w:r>
      <w:r>
        <w:rPr>
          <w:b/>
          <w:bCs/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Возникновение буддизма, его прошлое и настоящее. Основы буддизма. Нравственные ценности буддизма. Буддизм в России. Роль буддизма в укреплении российской государственности. Народы России, исповедующие буддизма. Буддизм в </w:t>
      </w:r>
      <w:r>
        <w:rPr>
          <w:sz w:val="28"/>
          <w:szCs w:val="28"/>
        </w:rPr>
        <w:lastRenderedPageBreak/>
        <w:t>мировой культуре. Буддизм и этикет. Праздники буддистов России. Буддизм в Башкорстане.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Иудаизм в России и Башкортостане</w:t>
      </w:r>
      <w:r>
        <w:rPr>
          <w:sz w:val="28"/>
          <w:szCs w:val="28"/>
        </w:rPr>
        <w:t xml:space="preserve">. Возникновение иудаизма, его история. Основы иудаизма. Нравственные ценности иудаизма. Иудаизм в мировой культуре. Иудаизм в России. Иудейские религиозные праздники. Религиозный календарь. Иудаизм и этикет. Иудаизм в Башкортостане.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Основы религиозной культуры народов Башкортостана.</w:t>
      </w:r>
      <w:r>
        <w:rPr>
          <w:sz w:val="28"/>
          <w:szCs w:val="28"/>
        </w:rPr>
        <w:t xml:space="preserve">. История язычества. Основы языческой веры, её гармония с природой. Язычество в культуре народов России.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Религиозные и культурные традиции финно-угорского населения Башкортостана. Религиозные праздники марийцев, удмуртов, мордвы. Священные рощи. Правила поведения в Священной роще </w:t>
      </w:r>
    </w:p>
    <w:p w:rsidR="00E07E19" w:rsidRDefault="00E07E19" w:rsidP="00E07E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Символы нашей Родины</w:t>
      </w:r>
      <w:r>
        <w:rPr>
          <w:sz w:val="28"/>
          <w:szCs w:val="28"/>
        </w:rPr>
        <w:t xml:space="preserve">. Духовно-нравственная культура народов Башкортостана – культура наших предков. Храним свою культуру и уважительно относимся к культурам других народов. Президент России. Глава Республики Башкортостан. Административное устройство России и Башкортостана.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Башкортостан – семья народов. </w:t>
      </w:r>
      <w:r>
        <w:rPr>
          <w:sz w:val="28"/>
          <w:szCs w:val="28"/>
        </w:rPr>
        <w:t xml:space="preserve">Дружба народов как самое большое богатство, её отражение в культуре и искусстве. Выдающиеся деятели нашего края – представители многонационального Башкортостана.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В мире культуры Башкортостана. </w:t>
      </w:r>
      <w:r>
        <w:rPr>
          <w:sz w:val="28"/>
          <w:szCs w:val="28"/>
        </w:rPr>
        <w:t xml:space="preserve">Истоки музыкального творчества народов Башкортостана. Современное музыкальное творчество народов Башкортостана. Классическая музыка: опера, симфонии, музыка для балета и кино. Выдающиеся исполнительские коллективы Башкортостана. Национальный симфонический оркестр Республики Башкортостан. Выдающиеся композиторы и исполнители Башкортостана (Газиз Альмухаметов, Нариман Сабитов, Загир Исмагилов, Хусаин Ахметов, Салават Низамутдинов, Радик Гареев, Аскар и Ильдар Абдразаковы, Светлана Аргинбаева).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Песенное творчество. Музыканты и поэты – создатели песен. Известные исполнители народных и авторских песен. Эстрадная музыка Башкортостана (Бахти Гайсин, Фарида Кудашева, Роза Сахаутдинова, Ильфак Смаков, Назифа Кадырова, Магафур Хисматуллин, Рим Хасанов, Айдар Галимов). Современные исполнители. Тема Родины, труда, дружбы народов в творчестве современных авторов и исполнителей песен.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Рок-музыка. Юрий Шевчук, Земфира. Башкирский рок. Группы «Дервиш-Хан», «Ант», «Далан», «Ак-Йондоз». Этно-рок группы «Дервиш-Хан», «Караван-Сарай».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Джаз. Башкирский джаз. Марат Юлдыбаев и группа «Дустар», Олег Киреев и группа «Орлан». Современные джазовые фестивали.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Башкирское кино. Киностудия «Башкортостан». Известные деятели киноискусства: Амир Абдразаков, Малик Якшимбетов, Рияз Исхаков, Айсыуак Юмагулов, Айнур Аскаров, Булат Юсупов, Зухра Буракаева. </w:t>
      </w:r>
      <w:r>
        <w:rPr>
          <w:sz w:val="28"/>
          <w:szCs w:val="28"/>
        </w:rPr>
        <w:lastRenderedPageBreak/>
        <w:t xml:space="preserve">Документальное кино, игровое кино. Киношколы. Женское кино Башкортостана. </w:t>
      </w:r>
    </w:p>
    <w:p w:rsidR="00E07E19" w:rsidRDefault="00E07E19" w:rsidP="00E07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Телевидение в Башкортостане. История и современность. Телерадиокомпании. </w:t>
      </w:r>
    </w:p>
    <w:p w:rsidR="00E07E19" w:rsidRDefault="00E07E19" w:rsidP="0035414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Нравственные ценности народов Башкортостана</w:t>
      </w:r>
      <w:r>
        <w:rPr>
          <w:sz w:val="28"/>
          <w:szCs w:val="28"/>
        </w:rPr>
        <w:t>. Любовь к Родине, ценность семейной жизни, созидательный труд, служение Отечеству – в литературе, изобразительном искусстве Башкортостана. Созвучность с нравственно-духовными представлениями наших соседей – народов Татарстана, Удмуртии, Пермского края, Челябинской и Оренбургской областей. Дружба народов в труде и в быту – основа процветания России.</w:t>
      </w:r>
    </w:p>
    <w:p w:rsidR="00354149" w:rsidRDefault="00354149" w:rsidP="003541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Опасность пропаганды национализма и сепаратизма в нашей многонациональной стране. Поддержка мира и согласия как нравственный долг каждого человека. </w:t>
      </w:r>
    </w:p>
    <w:p w:rsidR="00354149" w:rsidRDefault="00354149" w:rsidP="0035414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Духовные ценности народов Башкортостана</w:t>
      </w:r>
      <w:r>
        <w:rPr>
          <w:sz w:val="28"/>
          <w:szCs w:val="28"/>
        </w:rPr>
        <w:t xml:space="preserve">. Философское осмысление жизни. Философия – ориентир развития человека и общества. Нравственность и мораль. Традиции нравственности и морали народов Башкортостана. Нравственные размышления и искания в творчестве просветителей М. Акмуллы («Назиданья», «Наш мир», «Башкиры мои, надо учиться!»), Р. Фахретдинова (Назидания детям, их родителям), М. Карима (поэзия «Я – россиянин!», «Европа-Азия», поэма «Черные воды», пьесы «Салават. Семь сновидений сквозь явь»; повести «Радость нашего дома», «Долгое-долгое детство»), Р. Гарипова (стихи «Родной язык», «Жаворонок», поэма «Поклонение 1937»), А. Гиниатуллина (повесть «Вот кончится война», рассказ «Страх») – башкирская литература, С.Т. Аксакова («Детские годы Багрова внука»), М.А. Чванов – русская литература, Г. Тукая (стихи «Шурале», «Водяная», «Родной язык»), Г. Ибрагимова (рассказ «Чубарый»), Р. Миннуллина (стихи «Люблю вас, современники!», «Мы – Сак-Сук») – татарская, К. Иванова (поэма «Нарспи»), Г. Матвеева (поэмы «Чуваш») – чувашская литература, М. Сайгина (повесть «Материнское сердце»), А.С. Щеглова (рассказ «Факир») – мордовская литература, Ю. Андруховича («Московиада») – украинская литература, К. Герда (поэма «Керемет»), пьеса ««Туно» («Ворожея») – удмуртская литература, Янки Купала </w:t>
      </w: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поэма «Курган», драмы «Сон на кургане»</w:t>
      </w:r>
      <w:r>
        <w:rPr>
          <w:b/>
          <w:bCs/>
          <w:sz w:val="28"/>
          <w:szCs w:val="28"/>
        </w:rPr>
        <w:t xml:space="preserve">), </w:t>
      </w:r>
      <w:r>
        <w:rPr>
          <w:sz w:val="28"/>
          <w:szCs w:val="28"/>
        </w:rPr>
        <w:t xml:space="preserve">В.В. Быкова (повести «Пойти и не вернуться», «Болото») – белорусская литература. </w:t>
      </w:r>
    </w:p>
    <w:p w:rsidR="00E07E19" w:rsidRDefault="00354149" w:rsidP="0035414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Твой духовный мир</w:t>
      </w:r>
      <w:r>
        <w:rPr>
          <w:sz w:val="28"/>
          <w:szCs w:val="28"/>
        </w:rPr>
        <w:t>. Башкортостан – как малая Родина и Россия как наша большая Отчизна. Историческое единство народов как основа современной жизни России. Неразрывность прошлого: история народов страны как одна судьба. Преемственность истории нашей Родины как нравственно-духовная ценность. Мы не можем отказаться от прошлого, опираясь на него, строим будущее. Ответственность современной молодежи за будущее страны.</w:t>
      </w:r>
    </w:p>
    <w:p w:rsidR="00354149" w:rsidRDefault="00354149" w:rsidP="0035414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Культура поведения и этикет</w:t>
      </w:r>
      <w:r>
        <w:rPr>
          <w:sz w:val="28"/>
          <w:szCs w:val="28"/>
        </w:rPr>
        <w:t xml:space="preserve">. Открытость и тактичность как признак воспитанного человека. Современный этикет и поведение в школе, быту и общественных местах. Люди с ограниченными физическими возможностями </w:t>
      </w:r>
      <w:r>
        <w:rPr>
          <w:sz w:val="28"/>
          <w:szCs w:val="28"/>
        </w:rPr>
        <w:lastRenderedPageBreak/>
        <w:t xml:space="preserve">– часть нашего общества. Помощь людям с ограниченными физическими возможностями, детям и пожилым – норма поведения современного человека. </w:t>
      </w:r>
    </w:p>
    <w:p w:rsidR="00354149" w:rsidRDefault="00354149" w:rsidP="003541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Поведение в электронном публичном пространстве: интернет-сайты, блоги, чаты. Ответственность за то, что публикуешь в интернете. Культура общения в интернете. Виртуальное общение не заменит человеческого общения. Дружба и товарищество – твоё богатство на всю жизнь. </w:t>
      </w:r>
    </w:p>
    <w:p w:rsidR="00354149" w:rsidRDefault="00354149" w:rsidP="0035414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Религия как часть мировой культуры. </w:t>
      </w:r>
      <w:r>
        <w:rPr>
          <w:sz w:val="28"/>
          <w:szCs w:val="28"/>
        </w:rPr>
        <w:t xml:space="preserve">Роль религии в современном мире. Роль религии в формировании культуры российского общества. Традиционные конфессии и свобода совести в России. Веротерпимость и свобода совести как духовные ценности. Сохранение мира, взаимопонимание и уважение – важная задача для многонациональной и многоконфессиональной России. </w:t>
      </w:r>
    </w:p>
    <w:p w:rsidR="00354149" w:rsidRDefault="00354149" w:rsidP="003541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Неорелигии (секты), психокульты – их синкретичность, противоречивость, опасность воздействия на людей. Религиозная нетерпимость – опасное явление в жизни общества. </w:t>
      </w:r>
    </w:p>
    <w:p w:rsidR="00354149" w:rsidRDefault="00354149" w:rsidP="0035414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Основы религиозной культуры народов Башкортостана</w:t>
      </w:r>
      <w:r>
        <w:rPr>
          <w:sz w:val="28"/>
          <w:szCs w:val="28"/>
        </w:rPr>
        <w:t>. Религии в Башкортостане. Религиозная терпимость – историческая традиция, заложенная нашими предками. Уважительное отношение к верующим и религии – положительная черта воспитанного человека.</w:t>
      </w: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063429" w:rsidRDefault="00063429" w:rsidP="00354149">
      <w:pPr>
        <w:pStyle w:val="Default"/>
        <w:jc w:val="both"/>
        <w:rPr>
          <w:sz w:val="28"/>
          <w:szCs w:val="28"/>
        </w:rPr>
      </w:pPr>
    </w:p>
    <w:p w:rsidR="00ED784E" w:rsidRPr="000057D0" w:rsidRDefault="000057D0" w:rsidP="000057D0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057D0">
        <w:rPr>
          <w:b/>
          <w:sz w:val="28"/>
          <w:szCs w:val="28"/>
        </w:rPr>
        <w:lastRenderedPageBreak/>
        <w:t>Учебно -т</w:t>
      </w:r>
      <w:r w:rsidR="00ED784E" w:rsidRPr="000057D0">
        <w:rPr>
          <w:b/>
          <w:sz w:val="28"/>
          <w:szCs w:val="28"/>
        </w:rPr>
        <w:t>ематическое планирование</w:t>
      </w:r>
    </w:p>
    <w:p w:rsidR="00ED784E" w:rsidRPr="00ED784E" w:rsidRDefault="00ED784E" w:rsidP="00ED784E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 класс 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5954"/>
        <w:gridCol w:w="2233"/>
      </w:tblGrid>
      <w:tr w:rsidR="00ED784E" w:rsidRPr="00EA35AE" w:rsidTr="00EA35AE">
        <w:tc>
          <w:tcPr>
            <w:tcW w:w="1134" w:type="dxa"/>
          </w:tcPr>
          <w:p w:rsidR="00ED784E" w:rsidRPr="00EA35AE" w:rsidRDefault="00ED784E" w:rsidP="00ED784E">
            <w:pPr>
              <w:pStyle w:val="Default"/>
              <w:jc w:val="center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ED784E" w:rsidRPr="00EA35AE" w:rsidRDefault="00ED784E" w:rsidP="00ED784E">
            <w:pPr>
              <w:pStyle w:val="Default"/>
              <w:jc w:val="center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Раздел/тема</w:t>
            </w:r>
          </w:p>
        </w:tc>
        <w:tc>
          <w:tcPr>
            <w:tcW w:w="2233" w:type="dxa"/>
          </w:tcPr>
          <w:p w:rsidR="00ED784E" w:rsidRPr="00EA35AE" w:rsidRDefault="00ED784E" w:rsidP="00ED784E">
            <w:pPr>
              <w:pStyle w:val="Default"/>
              <w:jc w:val="center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Количество отводимых часов</w:t>
            </w:r>
          </w:p>
        </w:tc>
      </w:tr>
      <w:tr w:rsidR="00ED784E" w:rsidRPr="00EA35AE" w:rsidTr="00EA35AE">
        <w:tc>
          <w:tcPr>
            <w:tcW w:w="1134" w:type="dxa"/>
          </w:tcPr>
          <w:p w:rsidR="00ED784E" w:rsidRPr="00EA35AE" w:rsidRDefault="00ED784E" w:rsidP="00ED784E">
            <w:pPr>
              <w:pStyle w:val="Default"/>
              <w:jc w:val="both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D784E" w:rsidRPr="00EA35AE" w:rsidRDefault="00ED784E" w:rsidP="00ED784E">
            <w:pPr>
              <w:pStyle w:val="Default"/>
              <w:jc w:val="both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2233" w:type="dxa"/>
          </w:tcPr>
          <w:p w:rsidR="00ED784E" w:rsidRPr="00EA35AE" w:rsidRDefault="00ED784E" w:rsidP="00EA35AE">
            <w:pPr>
              <w:pStyle w:val="Default"/>
              <w:jc w:val="center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1</w:t>
            </w:r>
          </w:p>
        </w:tc>
      </w:tr>
      <w:tr w:rsidR="00ED784E" w:rsidRPr="00EA35AE" w:rsidTr="00EA35AE">
        <w:tc>
          <w:tcPr>
            <w:tcW w:w="1134" w:type="dxa"/>
          </w:tcPr>
          <w:p w:rsidR="00ED784E" w:rsidRPr="00EA35AE" w:rsidRDefault="00ED784E" w:rsidP="00ED784E">
            <w:pPr>
              <w:pStyle w:val="Default"/>
              <w:jc w:val="both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ED784E" w:rsidRPr="00EA35AE" w:rsidRDefault="00ED784E" w:rsidP="00ED784E">
            <w:pPr>
              <w:pStyle w:val="Default"/>
              <w:jc w:val="both"/>
              <w:rPr>
                <w:sz w:val="28"/>
                <w:szCs w:val="28"/>
              </w:rPr>
            </w:pPr>
            <w:r w:rsidRPr="00EA35AE">
              <w:rPr>
                <w:bCs/>
                <w:sz w:val="28"/>
                <w:szCs w:val="28"/>
              </w:rPr>
              <w:t xml:space="preserve">Россия- наша родина </w:t>
            </w:r>
          </w:p>
        </w:tc>
        <w:tc>
          <w:tcPr>
            <w:tcW w:w="2233" w:type="dxa"/>
          </w:tcPr>
          <w:p w:rsidR="00ED784E" w:rsidRPr="00EA35AE" w:rsidRDefault="00ED784E" w:rsidP="00EA35AE">
            <w:pPr>
              <w:pStyle w:val="Default"/>
              <w:jc w:val="center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2</w:t>
            </w:r>
          </w:p>
        </w:tc>
      </w:tr>
      <w:tr w:rsidR="00ED784E" w:rsidRPr="00EA35AE" w:rsidTr="00EA35AE">
        <w:tc>
          <w:tcPr>
            <w:tcW w:w="1134" w:type="dxa"/>
          </w:tcPr>
          <w:p w:rsidR="00ED784E" w:rsidRPr="00EA35AE" w:rsidRDefault="00ED784E" w:rsidP="00ED784E">
            <w:pPr>
              <w:pStyle w:val="Default"/>
              <w:jc w:val="both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ED784E" w:rsidRPr="00EA35AE" w:rsidRDefault="00ED784E" w:rsidP="00ED784E">
            <w:pPr>
              <w:pStyle w:val="Default"/>
              <w:rPr>
                <w:sz w:val="28"/>
                <w:szCs w:val="28"/>
              </w:rPr>
            </w:pPr>
            <w:r w:rsidRPr="00EA35AE">
              <w:rPr>
                <w:bCs/>
                <w:sz w:val="28"/>
                <w:szCs w:val="28"/>
              </w:rPr>
              <w:t xml:space="preserve">Символы нашей Родины </w:t>
            </w:r>
          </w:p>
        </w:tc>
        <w:tc>
          <w:tcPr>
            <w:tcW w:w="2233" w:type="dxa"/>
          </w:tcPr>
          <w:p w:rsidR="00ED784E" w:rsidRPr="00EA35AE" w:rsidRDefault="00ED784E" w:rsidP="00EA35AE">
            <w:pPr>
              <w:pStyle w:val="Default"/>
              <w:jc w:val="center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2</w:t>
            </w:r>
          </w:p>
        </w:tc>
      </w:tr>
      <w:tr w:rsidR="00ED784E" w:rsidRPr="00EA35AE" w:rsidTr="00EA35AE">
        <w:tc>
          <w:tcPr>
            <w:tcW w:w="1134" w:type="dxa"/>
          </w:tcPr>
          <w:p w:rsidR="00ED784E" w:rsidRPr="00EA35AE" w:rsidRDefault="00ED784E" w:rsidP="00ED784E">
            <w:pPr>
              <w:pStyle w:val="Default"/>
              <w:jc w:val="both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ED784E" w:rsidRPr="00EA35AE" w:rsidRDefault="00ED784E">
            <w:pPr>
              <w:pStyle w:val="Default"/>
              <w:rPr>
                <w:sz w:val="28"/>
                <w:szCs w:val="28"/>
              </w:rPr>
            </w:pPr>
            <w:r w:rsidRPr="00EA35AE">
              <w:rPr>
                <w:bCs/>
                <w:sz w:val="28"/>
                <w:szCs w:val="28"/>
              </w:rPr>
              <w:t xml:space="preserve">Башкортостан - семья народов </w:t>
            </w:r>
          </w:p>
        </w:tc>
        <w:tc>
          <w:tcPr>
            <w:tcW w:w="2233" w:type="dxa"/>
          </w:tcPr>
          <w:p w:rsidR="00ED784E" w:rsidRPr="00EA35AE" w:rsidRDefault="00ED784E" w:rsidP="00EA35AE">
            <w:pPr>
              <w:pStyle w:val="Default"/>
              <w:jc w:val="center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9</w:t>
            </w:r>
          </w:p>
        </w:tc>
      </w:tr>
      <w:tr w:rsidR="00ED784E" w:rsidRPr="00EA35AE" w:rsidTr="00EA35AE">
        <w:tc>
          <w:tcPr>
            <w:tcW w:w="1134" w:type="dxa"/>
          </w:tcPr>
          <w:p w:rsidR="00ED784E" w:rsidRPr="00EA35AE" w:rsidRDefault="00ED784E" w:rsidP="00ED784E">
            <w:pPr>
              <w:pStyle w:val="Default"/>
              <w:jc w:val="both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ED784E" w:rsidRPr="00EA35AE" w:rsidRDefault="00ED784E">
            <w:pPr>
              <w:pStyle w:val="Default"/>
              <w:rPr>
                <w:sz w:val="28"/>
                <w:szCs w:val="28"/>
              </w:rPr>
            </w:pPr>
            <w:r w:rsidRPr="00EA35AE">
              <w:rPr>
                <w:bCs/>
                <w:sz w:val="28"/>
                <w:szCs w:val="28"/>
              </w:rPr>
              <w:t xml:space="preserve">В мире российской культуры </w:t>
            </w:r>
          </w:p>
        </w:tc>
        <w:tc>
          <w:tcPr>
            <w:tcW w:w="2233" w:type="dxa"/>
          </w:tcPr>
          <w:p w:rsidR="00ED784E" w:rsidRPr="00EA35AE" w:rsidRDefault="007C1CC7" w:rsidP="00EA35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D784E" w:rsidRPr="00EA35AE" w:rsidTr="00EA35AE">
        <w:tc>
          <w:tcPr>
            <w:tcW w:w="1134" w:type="dxa"/>
          </w:tcPr>
          <w:p w:rsidR="00ED784E" w:rsidRPr="00EA35AE" w:rsidRDefault="00ED784E" w:rsidP="00ED784E">
            <w:pPr>
              <w:pStyle w:val="Default"/>
              <w:jc w:val="both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ED784E" w:rsidRPr="00EA35AE" w:rsidRDefault="00ED784E">
            <w:pPr>
              <w:pStyle w:val="Default"/>
              <w:rPr>
                <w:sz w:val="28"/>
                <w:szCs w:val="28"/>
              </w:rPr>
            </w:pPr>
            <w:r w:rsidRPr="00EA35AE">
              <w:rPr>
                <w:bCs/>
                <w:sz w:val="28"/>
                <w:szCs w:val="28"/>
              </w:rPr>
              <w:t xml:space="preserve">Нравственные ценности российского народа </w:t>
            </w:r>
          </w:p>
        </w:tc>
        <w:tc>
          <w:tcPr>
            <w:tcW w:w="2233" w:type="dxa"/>
          </w:tcPr>
          <w:p w:rsidR="00ED784E" w:rsidRPr="00EA35AE" w:rsidRDefault="007C1CC7" w:rsidP="00EA35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784E" w:rsidRPr="00EA35AE" w:rsidTr="00EA35AE">
        <w:tc>
          <w:tcPr>
            <w:tcW w:w="1134" w:type="dxa"/>
          </w:tcPr>
          <w:p w:rsidR="00ED784E" w:rsidRPr="00EA35AE" w:rsidRDefault="00ED784E" w:rsidP="00ED784E">
            <w:pPr>
              <w:pStyle w:val="Default"/>
              <w:jc w:val="both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ED784E" w:rsidRPr="00EA35AE" w:rsidRDefault="00ED784E">
            <w:pPr>
              <w:pStyle w:val="Default"/>
              <w:rPr>
                <w:sz w:val="28"/>
                <w:szCs w:val="28"/>
              </w:rPr>
            </w:pPr>
            <w:r w:rsidRPr="00EA35AE">
              <w:rPr>
                <w:bCs/>
                <w:sz w:val="28"/>
                <w:szCs w:val="28"/>
              </w:rPr>
              <w:t xml:space="preserve">Духовные ценности российского народа </w:t>
            </w:r>
          </w:p>
        </w:tc>
        <w:tc>
          <w:tcPr>
            <w:tcW w:w="2233" w:type="dxa"/>
          </w:tcPr>
          <w:p w:rsidR="00ED784E" w:rsidRPr="00EA35AE" w:rsidRDefault="00EA35AE" w:rsidP="00EA35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784E" w:rsidRPr="00EA35AE" w:rsidTr="00EA35AE">
        <w:tc>
          <w:tcPr>
            <w:tcW w:w="1134" w:type="dxa"/>
          </w:tcPr>
          <w:p w:rsidR="00ED784E" w:rsidRPr="00EA35AE" w:rsidRDefault="00ED784E" w:rsidP="00ED784E">
            <w:pPr>
              <w:pStyle w:val="Default"/>
              <w:jc w:val="both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ED784E" w:rsidRPr="00EA35AE" w:rsidRDefault="00ED784E">
            <w:pPr>
              <w:pStyle w:val="Default"/>
              <w:rPr>
                <w:sz w:val="28"/>
                <w:szCs w:val="28"/>
              </w:rPr>
            </w:pPr>
            <w:r w:rsidRPr="00EA35AE">
              <w:rPr>
                <w:bCs/>
                <w:sz w:val="28"/>
                <w:szCs w:val="28"/>
              </w:rPr>
              <w:t>Религия как часть мировой культуры</w:t>
            </w:r>
          </w:p>
        </w:tc>
        <w:tc>
          <w:tcPr>
            <w:tcW w:w="2233" w:type="dxa"/>
          </w:tcPr>
          <w:p w:rsidR="00ED784E" w:rsidRPr="00EA35AE" w:rsidRDefault="00EA35AE" w:rsidP="00EA35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D784E" w:rsidRPr="00EA35AE" w:rsidTr="00EA35AE">
        <w:tc>
          <w:tcPr>
            <w:tcW w:w="1134" w:type="dxa"/>
          </w:tcPr>
          <w:p w:rsidR="00ED784E" w:rsidRPr="00EA35AE" w:rsidRDefault="00ED784E" w:rsidP="00ED784E">
            <w:pPr>
              <w:pStyle w:val="Default"/>
              <w:jc w:val="both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ED784E" w:rsidRPr="00EA35AE" w:rsidRDefault="00ED784E">
            <w:pPr>
              <w:pStyle w:val="Default"/>
              <w:rPr>
                <w:sz w:val="28"/>
                <w:szCs w:val="28"/>
              </w:rPr>
            </w:pPr>
            <w:r w:rsidRPr="00EA35AE">
              <w:rPr>
                <w:bCs/>
                <w:sz w:val="28"/>
                <w:szCs w:val="28"/>
              </w:rPr>
              <w:t>Основы религиозной культура народов Башкортостана</w:t>
            </w:r>
          </w:p>
        </w:tc>
        <w:tc>
          <w:tcPr>
            <w:tcW w:w="2233" w:type="dxa"/>
          </w:tcPr>
          <w:p w:rsidR="00ED784E" w:rsidRPr="00EA35AE" w:rsidRDefault="00786424" w:rsidP="00EA35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6424" w:rsidRPr="00EA35AE" w:rsidTr="00EA35AE">
        <w:tc>
          <w:tcPr>
            <w:tcW w:w="1134" w:type="dxa"/>
          </w:tcPr>
          <w:p w:rsidR="00786424" w:rsidRPr="00EA35AE" w:rsidRDefault="00786424" w:rsidP="00ED78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786424" w:rsidRPr="00EA35AE" w:rsidRDefault="0078642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Башкортостан  - семья народов </w:t>
            </w:r>
          </w:p>
        </w:tc>
        <w:tc>
          <w:tcPr>
            <w:tcW w:w="2233" w:type="dxa"/>
          </w:tcPr>
          <w:p w:rsidR="00786424" w:rsidRDefault="00786424" w:rsidP="00EA35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6424" w:rsidRPr="00EA35AE" w:rsidTr="00EA35AE">
        <w:tc>
          <w:tcPr>
            <w:tcW w:w="1134" w:type="dxa"/>
          </w:tcPr>
          <w:p w:rsidR="00786424" w:rsidRDefault="00786424" w:rsidP="00ED78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786424" w:rsidRDefault="0078642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мире культуры Башкортостана </w:t>
            </w:r>
          </w:p>
        </w:tc>
        <w:tc>
          <w:tcPr>
            <w:tcW w:w="2233" w:type="dxa"/>
          </w:tcPr>
          <w:p w:rsidR="00786424" w:rsidRDefault="00786424" w:rsidP="00EA35A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D784E" w:rsidRPr="00EA35AE" w:rsidTr="00EA35AE">
        <w:tc>
          <w:tcPr>
            <w:tcW w:w="1134" w:type="dxa"/>
          </w:tcPr>
          <w:p w:rsidR="00ED784E" w:rsidRPr="00EA35AE" w:rsidRDefault="00ED784E" w:rsidP="00ED784E">
            <w:pPr>
              <w:pStyle w:val="Default"/>
              <w:jc w:val="both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ED784E" w:rsidRPr="00EA35AE" w:rsidRDefault="00ED784E">
            <w:pPr>
              <w:pStyle w:val="Default"/>
              <w:rPr>
                <w:sz w:val="28"/>
                <w:szCs w:val="28"/>
              </w:rPr>
            </w:pPr>
            <w:r w:rsidRPr="00EA35AE">
              <w:rPr>
                <w:bCs/>
                <w:sz w:val="28"/>
                <w:szCs w:val="28"/>
              </w:rPr>
              <w:t xml:space="preserve">Заключение </w:t>
            </w:r>
          </w:p>
        </w:tc>
        <w:tc>
          <w:tcPr>
            <w:tcW w:w="2233" w:type="dxa"/>
          </w:tcPr>
          <w:p w:rsidR="00ED784E" w:rsidRPr="00EA35AE" w:rsidRDefault="00ED784E" w:rsidP="00EA35AE">
            <w:pPr>
              <w:pStyle w:val="Default"/>
              <w:jc w:val="center"/>
              <w:rPr>
                <w:sz w:val="28"/>
                <w:szCs w:val="28"/>
              </w:rPr>
            </w:pPr>
            <w:r w:rsidRPr="00EA35AE">
              <w:rPr>
                <w:sz w:val="28"/>
                <w:szCs w:val="28"/>
              </w:rPr>
              <w:t>1</w:t>
            </w:r>
          </w:p>
        </w:tc>
      </w:tr>
    </w:tbl>
    <w:p w:rsidR="00ED784E" w:rsidRDefault="00ED784E" w:rsidP="00ED784E">
      <w:pPr>
        <w:pStyle w:val="Default"/>
        <w:ind w:left="720"/>
        <w:jc w:val="both"/>
        <w:rPr>
          <w:sz w:val="28"/>
          <w:szCs w:val="28"/>
        </w:rPr>
      </w:pPr>
    </w:p>
    <w:p w:rsidR="00D86C10" w:rsidRDefault="00D86C10" w:rsidP="00ED784E">
      <w:pPr>
        <w:pStyle w:val="Default"/>
        <w:ind w:left="720"/>
        <w:jc w:val="both"/>
        <w:rPr>
          <w:sz w:val="28"/>
          <w:szCs w:val="28"/>
        </w:rPr>
      </w:pPr>
    </w:p>
    <w:p w:rsidR="00D86C10" w:rsidRPr="00ED784E" w:rsidRDefault="00D86C10" w:rsidP="00ED784E">
      <w:pPr>
        <w:pStyle w:val="Default"/>
        <w:ind w:left="720"/>
        <w:jc w:val="both"/>
        <w:rPr>
          <w:sz w:val="28"/>
          <w:szCs w:val="28"/>
        </w:rPr>
      </w:pPr>
    </w:p>
    <w:p w:rsidR="00063429" w:rsidRPr="00ED784E" w:rsidRDefault="00063429" w:rsidP="00ED784E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D784E">
        <w:rPr>
          <w:b/>
          <w:bCs/>
          <w:sz w:val="28"/>
          <w:szCs w:val="28"/>
        </w:rPr>
        <w:t>Литература</w:t>
      </w:r>
    </w:p>
    <w:p w:rsidR="00063429" w:rsidRDefault="00063429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Азнабаев Б.А. Башкирское общество в XVII – первой трети XVII в.: монография – Уфа: РИЦ БашГУ, 2016. 370 с. </w:t>
      </w:r>
    </w:p>
    <w:p w:rsidR="00063429" w:rsidRDefault="00063429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Азнагулов Р.Г. Галлямов А.А., Шагманов Т.Г. Родной Башкортостан. Учебное пособие для 6 кл. Изд. 2-е. – Уфа: Китап, 1999. 320 с. </w:t>
      </w:r>
    </w:p>
    <w:p w:rsidR="00063429" w:rsidRDefault="00063429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Азнагулов Р.Г., Аминева Ф.Х., Галлямов А.А., Шагманов Т.Г. Родной Башкортостан: Учебники 5 класса. – Уфа: Китап, 2005. 224 с. </w:t>
      </w:r>
    </w:p>
    <w:p w:rsidR="00063429" w:rsidRDefault="00063429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Азнагулов Р.Г., Галлямов А.А., Шагманов Т.Г. Родной Башкортостан. Учебное пособие для 5 кл. Изд. 1-е. – Уфа: Китап, 1993. 288 с. </w:t>
      </w:r>
    </w:p>
    <w:p w:rsidR="00063429" w:rsidRDefault="00063429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Асфандияров А.З. История сел и деревень Башкирии. В 10-ти книгах. – Уфа: Китап. </w:t>
      </w:r>
    </w:p>
    <w:p w:rsidR="00063429" w:rsidRDefault="00063429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Башкиры / Народы и культуры / ответ. ред. Р.Г. Кузеев, Е.С. Данилко – М.: Наука, 2015. 662 с.</w:t>
      </w:r>
    </w:p>
    <w:p w:rsidR="00063429" w:rsidRDefault="00063429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063429">
        <w:rPr>
          <w:sz w:val="28"/>
          <w:szCs w:val="28"/>
        </w:rPr>
        <w:t>Бикбулатов Н.В., Юсупов Р.М., Шитова С.Н., Фаттыхова Ф.Ф. Башкиры: этническая история и традиционная культура. – Уфа: Башкирская энциклопедия, 2002. 248 с</w:t>
      </w:r>
      <w:r>
        <w:rPr>
          <w:sz w:val="28"/>
          <w:szCs w:val="28"/>
        </w:rPr>
        <w:t xml:space="preserve">. </w:t>
      </w:r>
    </w:p>
    <w:p w:rsidR="00063429" w:rsidRDefault="00063429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063429">
        <w:rPr>
          <w:sz w:val="28"/>
          <w:szCs w:val="28"/>
        </w:rPr>
        <w:t>Васильева О.В., Латыпова В.В. Дорога к храму: История религиозных учреждений г. Уфы. – Уфа, 199</w:t>
      </w:r>
      <w:r>
        <w:rPr>
          <w:sz w:val="28"/>
          <w:szCs w:val="28"/>
        </w:rPr>
        <w:t xml:space="preserve">3. </w:t>
      </w:r>
    </w:p>
    <w:p w:rsidR="00063429" w:rsidRPr="00063429" w:rsidRDefault="00063429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3429">
        <w:rPr>
          <w:sz w:val="28"/>
          <w:szCs w:val="28"/>
        </w:rPr>
        <w:t xml:space="preserve">Виноградова Н.Ф. Основы духовно-нравственной культуры народов России. Методическое пособие для учителя. – М.: ВЕНТАНА-ГРАФ. 2015. </w:t>
      </w:r>
    </w:p>
    <w:p w:rsidR="00063429" w:rsidRDefault="00063429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Виноградова Н.Ф., Власенко В.И., Полякова А.В. Основы духовно-нравственной культуры народов России. 5</w:t>
      </w:r>
      <w:r w:rsidR="00B63304">
        <w:rPr>
          <w:sz w:val="28"/>
          <w:szCs w:val="28"/>
        </w:rPr>
        <w:t xml:space="preserve"> класс. – М.: ВЕНТАНА-ГРАФ. 2016г</w:t>
      </w:r>
      <w:r>
        <w:rPr>
          <w:sz w:val="28"/>
          <w:szCs w:val="28"/>
        </w:rPr>
        <w:t xml:space="preserve">. </w:t>
      </w:r>
    </w:p>
    <w:p w:rsidR="00063429" w:rsidRDefault="00063429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Ворожейкина Н.И., Заяц Д.В. Основы духовно-нравственной культуры народов России. Основы светской этики и мировых религиозных культур. 5 класс. – М.: Ассоциация XXI век, 2015. </w:t>
      </w:r>
    </w:p>
    <w:p w:rsidR="00063429" w:rsidRDefault="00063429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Герб, флаг и гимн России. Изучение государственных символов Российской Федерации в школе: метод. реком. / сост. М.К. Антошин. – М.: Айрис-Пресс, 2004. </w:t>
      </w:r>
      <w:r w:rsidR="00D9285C">
        <w:rPr>
          <w:sz w:val="28"/>
          <w:szCs w:val="28"/>
        </w:rPr>
        <w:t xml:space="preserve"> </w:t>
      </w:r>
    </w:p>
    <w:p w:rsidR="00D9285C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429">
        <w:rPr>
          <w:sz w:val="28"/>
          <w:szCs w:val="28"/>
        </w:rPr>
        <w:t>Девяткина Т.П. Мифология мордвы: энциклопедия. Изд. 3-е, испр. и доп. – Саранск: Красный Октябрь, 2007.</w:t>
      </w:r>
    </w:p>
    <w:p w:rsidR="00D9285C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D9285C">
        <w:rPr>
          <w:sz w:val="28"/>
          <w:szCs w:val="28"/>
        </w:rPr>
        <w:t>Мадуров Д.Ф. Традиционное декоративное искусство и праздники чувашей. – Чебоксары: Чуваш. кн. изд-во</w:t>
      </w:r>
      <w:r>
        <w:rPr>
          <w:sz w:val="28"/>
          <w:szCs w:val="28"/>
        </w:rPr>
        <w:t xml:space="preserve">, 2004. </w:t>
      </w:r>
    </w:p>
    <w:p w:rsidR="00D9285C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D9285C">
        <w:rPr>
          <w:sz w:val="28"/>
          <w:szCs w:val="28"/>
        </w:rPr>
        <w:t>Марийцы. Историко-этнографические очерки. – Йошкар-Ола</w:t>
      </w:r>
      <w:r>
        <w:rPr>
          <w:sz w:val="28"/>
          <w:szCs w:val="28"/>
        </w:rPr>
        <w:t xml:space="preserve">, 2005. </w:t>
      </w:r>
    </w:p>
    <w:p w:rsidR="00D9285C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D9285C">
        <w:rPr>
          <w:sz w:val="28"/>
          <w:szCs w:val="28"/>
        </w:rPr>
        <w:t>Мигранова Э.В. Башкиры. Традиционная система питания: Историко-этнографическое исследование. – Уфа: Китап, 2012. 296 с</w:t>
      </w:r>
      <w:r>
        <w:rPr>
          <w:sz w:val="28"/>
          <w:szCs w:val="28"/>
        </w:rPr>
        <w:t xml:space="preserve">. </w:t>
      </w:r>
    </w:p>
    <w:p w:rsidR="00D9285C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D9285C">
        <w:rPr>
          <w:sz w:val="28"/>
          <w:szCs w:val="28"/>
        </w:rPr>
        <w:t>Народы Башкортостана: Историко-этнографические очерки. 2-е изд., доп. – Уфа: Гилем, 2002. 504 с</w:t>
      </w:r>
      <w:r>
        <w:rPr>
          <w:sz w:val="28"/>
          <w:szCs w:val="28"/>
        </w:rPr>
        <w:t xml:space="preserve">. </w:t>
      </w:r>
    </w:p>
    <w:p w:rsidR="00D9285C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D9285C">
        <w:rPr>
          <w:sz w:val="28"/>
          <w:szCs w:val="28"/>
        </w:rPr>
        <w:t>Народы Поволжья и Приуралья. Коми-зыряне. Коми-пермяки. Марийцы. Мордва. Удмурты. – М</w:t>
      </w:r>
      <w:r>
        <w:rPr>
          <w:sz w:val="28"/>
          <w:szCs w:val="28"/>
        </w:rPr>
        <w:t xml:space="preserve">., 2000. </w:t>
      </w:r>
    </w:p>
    <w:p w:rsidR="00D9285C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285C">
        <w:rPr>
          <w:sz w:val="28"/>
          <w:szCs w:val="28"/>
        </w:rPr>
        <w:t xml:space="preserve">Обыденнова Г.Т., Иванов В.А., Антонов В.М., и др. Уфаведение (история Уфа с древнейших времен до XIX века): Учебное пособие для общеобразовательных учебных заведений / Под общ. ред. Г.Т. Обыденновой. – Уфа: Китап, Вагант, 2011. 280 с. </w:t>
      </w:r>
    </w:p>
    <w:p w:rsidR="00D9285C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285C">
        <w:rPr>
          <w:sz w:val="28"/>
          <w:szCs w:val="28"/>
        </w:rPr>
        <w:t xml:space="preserve">Обыденнова Г.Т., Шутелева И.А., Щербаков Н.Б. Атлас археологии Республики Башкортостан: Учебное пособие. 2-е изд. – Уфа: Китап, 2006. </w:t>
      </w:r>
    </w:p>
    <w:p w:rsidR="00D9285C" w:rsidRPr="00D9285C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D9285C">
        <w:rPr>
          <w:sz w:val="28"/>
          <w:szCs w:val="28"/>
        </w:rPr>
        <w:t xml:space="preserve">Петров И.Г. Чуваши // Народы Башкортостана: историко-этнографические очерки. – Уфа, 2002. </w:t>
      </w:r>
    </w:p>
    <w:p w:rsidR="00D9285C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к учебнику А.Н. Сахарова, К.А. Кочегарова «Основы духовно-нравственной культуры народов России. Основы религиозных культур народов России». 5 класс / автор-составитель М.Т. Студеникин. – М.: Русское слово-учебник, 2015. 32 с. </w:t>
      </w:r>
    </w:p>
    <w:p w:rsidR="00D9285C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к учебнику М.Т. Студеникина «Основы духовно-нравственной культуры России. Основы светской этики». 5 класс / автор-составитель М.Т. Студеникин. – М.: Русское слово. 2015. – 48 с. </w:t>
      </w:r>
    </w:p>
    <w:p w:rsidR="00D9285C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– Башкортостан: общность исторических судеб (История России через историю регионов). Учебное пособие / Отв. ред. Г.Т. Обыденнова. – М.: Интеграция: образование и наука, 2017. 276 с. </w:t>
      </w:r>
    </w:p>
    <w:p w:rsidR="00D9285C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Сахаров А.Н., Кочегаров К.А., Мухаметшин Р.М. Основы духовно-нравственной культуры народов России. Основы религиозных культур народов России. 5 класс. – М.: Русское слово, 2015. </w:t>
      </w:r>
    </w:p>
    <w:p w:rsidR="00D9285C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 Ю.Н. Баптизм в Башкирии: очерки истории (конец XIX–XX вв.) – Уфа: БашГУ, 1998. </w:t>
      </w:r>
    </w:p>
    <w:p w:rsidR="00D9285C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Сергеев Ю.Н. Православная церковь в Башкортостане (2-я пол. XVI – сер. XIX в.). – Уфа: БашГУ, 1996. </w:t>
      </w:r>
    </w:p>
    <w:p w:rsidR="00D9285C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 Ю.Н. Религиозные верования народов Башкортостана // Очерки по культуре народов Башкортостана. – Уфа: БашГУ, 1994. </w:t>
      </w:r>
    </w:p>
    <w:p w:rsidR="00D9285C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 Ю.Н., Абдулов Н.Т. Уфимская епархия в 1943–1964 гг.: Очерки истории гос.-церк. отношений. – Уфа: БашГУ, 2000. </w:t>
      </w:r>
    </w:p>
    <w:p w:rsidR="009310C6" w:rsidRDefault="00D9285C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Сергеев Ю.Н. Православное духовенство Южного Урала в конце XVIII – первой половине XIX вв. (на примере Оренбургской епархии). – Уфа: РИЦ БашГУ, 2007.</w:t>
      </w:r>
    </w:p>
    <w:p w:rsidR="009310C6" w:rsidRPr="009310C6" w:rsidRDefault="009310C6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9310C6">
        <w:rPr>
          <w:sz w:val="28"/>
          <w:szCs w:val="28"/>
        </w:rPr>
        <w:t xml:space="preserve">Уфа: страницы истории. Книга вторая / сост. М.В. Агеева. – Уфа: Инеш, 2016. </w:t>
      </w:r>
    </w:p>
    <w:p w:rsidR="00D9285C" w:rsidRPr="00F13C98" w:rsidRDefault="00BE2FA9" w:rsidP="00C139F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0C6">
        <w:rPr>
          <w:sz w:val="28"/>
          <w:szCs w:val="28"/>
        </w:rPr>
        <w:t>Янгузин Р.З. Хозяйство башкир дореволюционной России. – Уфа: Китап, 2016. 164 с.</w:t>
      </w:r>
    </w:p>
    <w:sectPr w:rsidR="00D9285C" w:rsidRPr="00F13C98" w:rsidSect="00696D7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65" w:rsidRDefault="00063965" w:rsidP="00A83A66">
      <w:r>
        <w:separator/>
      </w:r>
    </w:p>
  </w:endnote>
  <w:endnote w:type="continuationSeparator" w:id="1">
    <w:p w:rsidR="00063965" w:rsidRDefault="00063965" w:rsidP="00A8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5058704"/>
      <w:docPartObj>
        <w:docPartGallery w:val="Page Numbers (Bottom of Page)"/>
        <w:docPartUnique/>
      </w:docPartObj>
    </w:sdtPr>
    <w:sdtContent>
      <w:p w:rsidR="00963015" w:rsidRDefault="006E12CF">
        <w:pPr>
          <w:pStyle w:val="a6"/>
          <w:jc w:val="right"/>
        </w:pPr>
        <w:fldSimple w:instr=" PAGE   \* MERGEFORMAT ">
          <w:r w:rsidR="003B3A62">
            <w:rPr>
              <w:noProof/>
            </w:rPr>
            <w:t>1</w:t>
          </w:r>
        </w:fldSimple>
      </w:p>
    </w:sdtContent>
  </w:sdt>
  <w:p w:rsidR="00963015" w:rsidRDefault="009630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65" w:rsidRDefault="00063965" w:rsidP="00A83A66">
      <w:r>
        <w:separator/>
      </w:r>
    </w:p>
  </w:footnote>
  <w:footnote w:type="continuationSeparator" w:id="1">
    <w:p w:rsidR="00063965" w:rsidRDefault="00063965" w:rsidP="00A83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32F"/>
    <w:multiLevelType w:val="hybridMultilevel"/>
    <w:tmpl w:val="832A67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506924"/>
    <w:multiLevelType w:val="hybridMultilevel"/>
    <w:tmpl w:val="0200FF9E"/>
    <w:lvl w:ilvl="0" w:tplc="17C8BF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D3943"/>
    <w:multiLevelType w:val="hybridMultilevel"/>
    <w:tmpl w:val="D18C85E8"/>
    <w:lvl w:ilvl="0" w:tplc="27A421B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66EFA"/>
    <w:multiLevelType w:val="hybridMultilevel"/>
    <w:tmpl w:val="7950959A"/>
    <w:lvl w:ilvl="0" w:tplc="B80A0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E3616"/>
    <w:multiLevelType w:val="hybridMultilevel"/>
    <w:tmpl w:val="CED67C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4712D4"/>
    <w:multiLevelType w:val="hybridMultilevel"/>
    <w:tmpl w:val="832A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6081A"/>
    <w:multiLevelType w:val="multilevel"/>
    <w:tmpl w:val="04E417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F69"/>
    <w:rsid w:val="000057D0"/>
    <w:rsid w:val="00063429"/>
    <w:rsid w:val="00063965"/>
    <w:rsid w:val="00121AFF"/>
    <w:rsid w:val="001E19C9"/>
    <w:rsid w:val="00222B39"/>
    <w:rsid w:val="00241F69"/>
    <w:rsid w:val="00280756"/>
    <w:rsid w:val="00280C90"/>
    <w:rsid w:val="002A669E"/>
    <w:rsid w:val="002B1B81"/>
    <w:rsid w:val="002F6C4A"/>
    <w:rsid w:val="00351341"/>
    <w:rsid w:val="00354149"/>
    <w:rsid w:val="003B3A62"/>
    <w:rsid w:val="0042432D"/>
    <w:rsid w:val="00437058"/>
    <w:rsid w:val="00441BD2"/>
    <w:rsid w:val="00461C04"/>
    <w:rsid w:val="00495FCD"/>
    <w:rsid w:val="00511331"/>
    <w:rsid w:val="005E710B"/>
    <w:rsid w:val="006728B2"/>
    <w:rsid w:val="00696D71"/>
    <w:rsid w:val="006C7DAC"/>
    <w:rsid w:val="006E12CF"/>
    <w:rsid w:val="007105E2"/>
    <w:rsid w:val="00736C71"/>
    <w:rsid w:val="00786424"/>
    <w:rsid w:val="007B4DFC"/>
    <w:rsid w:val="007C1CC7"/>
    <w:rsid w:val="00802C0A"/>
    <w:rsid w:val="00854624"/>
    <w:rsid w:val="009310C6"/>
    <w:rsid w:val="00936C5E"/>
    <w:rsid w:val="00963015"/>
    <w:rsid w:val="009B1FE5"/>
    <w:rsid w:val="00A83A66"/>
    <w:rsid w:val="00B53C00"/>
    <w:rsid w:val="00B63304"/>
    <w:rsid w:val="00BE2FA9"/>
    <w:rsid w:val="00C139F9"/>
    <w:rsid w:val="00C762DF"/>
    <w:rsid w:val="00D714D7"/>
    <w:rsid w:val="00D86C10"/>
    <w:rsid w:val="00D916B1"/>
    <w:rsid w:val="00D9285C"/>
    <w:rsid w:val="00E07E19"/>
    <w:rsid w:val="00E30936"/>
    <w:rsid w:val="00EA35AE"/>
    <w:rsid w:val="00ED3A98"/>
    <w:rsid w:val="00ED784E"/>
    <w:rsid w:val="00F1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D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96D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3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3A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3A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A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63015"/>
    <w:pPr>
      <w:spacing w:before="100" w:beforeAutospacing="1" w:after="100" w:afterAutospacing="1"/>
    </w:pPr>
    <w:rPr>
      <w:color w:val="auto"/>
    </w:rPr>
  </w:style>
  <w:style w:type="character" w:customStyle="1" w:styleId="2">
    <w:name w:val="Заголовок №2_"/>
    <w:basedOn w:val="a0"/>
    <w:link w:val="20"/>
    <w:rsid w:val="00441BD2"/>
    <w:rPr>
      <w:b/>
      <w:bCs/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rsid w:val="00441BD2"/>
    <w:pPr>
      <w:widowControl w:val="0"/>
      <w:shd w:val="clear" w:color="auto" w:fill="FFFFFF"/>
      <w:spacing w:line="322" w:lineRule="exact"/>
      <w:ind w:hanging="380"/>
      <w:jc w:val="both"/>
    </w:pPr>
    <w:rPr>
      <w:sz w:val="26"/>
      <w:szCs w:val="26"/>
      <w:lang w:bidi="ru-RU"/>
    </w:rPr>
  </w:style>
  <w:style w:type="paragraph" w:customStyle="1" w:styleId="20">
    <w:name w:val="Заголовок №2"/>
    <w:basedOn w:val="a"/>
    <w:link w:val="2"/>
    <w:rsid w:val="00441BD2"/>
    <w:pPr>
      <w:widowControl w:val="0"/>
      <w:shd w:val="clear" w:color="auto" w:fill="FFFFFF"/>
      <w:spacing w:line="322" w:lineRule="exact"/>
      <w:ind w:hanging="960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7">
    <w:name w:val="Основной текст (7) + Не курсив"/>
    <w:basedOn w:val="a0"/>
    <w:rsid w:val="00441B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"/>
    <w:basedOn w:val="a0"/>
    <w:rsid w:val="00441B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B3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A6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4712-8C01-4CDA-BD02-BAC618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18</Pages>
  <Words>5508</Words>
  <Characters>31402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9б</dc:creator>
  <cp:lastModifiedBy>школа1</cp:lastModifiedBy>
  <cp:revision>31</cp:revision>
  <dcterms:created xsi:type="dcterms:W3CDTF">2018-09-19T12:15:00Z</dcterms:created>
  <dcterms:modified xsi:type="dcterms:W3CDTF">2022-03-31T07:58:00Z</dcterms:modified>
</cp:coreProperties>
</file>